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1A75" w14:textId="1F16907C" w:rsidR="008E336F" w:rsidRPr="00B736F2" w:rsidRDefault="00B736F2" w:rsidP="00B736F2">
      <w:pPr>
        <w:jc w:val="center"/>
        <w:rPr>
          <w:rFonts w:ascii="微软雅黑" w:eastAsia="微软雅黑" w:hAnsi="微软雅黑"/>
          <w:sz w:val="32"/>
          <w:szCs w:val="32"/>
        </w:rPr>
      </w:pPr>
      <w:r w:rsidRPr="00B736F2">
        <w:rPr>
          <w:rFonts w:ascii="微软雅黑" w:eastAsia="微软雅黑" w:hAnsi="微软雅黑" w:hint="eastAsia"/>
          <w:sz w:val="32"/>
          <w:szCs w:val="32"/>
        </w:rPr>
        <w:t>白云校区自助售卖机经营权租赁项目需求书</w:t>
      </w:r>
    </w:p>
    <w:p w14:paraId="3FB1B239" w14:textId="0E26552D" w:rsidR="00B736F2" w:rsidRDefault="00B736F2">
      <w:pPr>
        <w:rPr>
          <w:rFonts w:ascii="仿宋" w:eastAsia="仿宋" w:hAnsi="仿宋"/>
          <w:sz w:val="28"/>
          <w:szCs w:val="28"/>
        </w:rPr>
      </w:pPr>
    </w:p>
    <w:p w14:paraId="6F9E4CE7" w14:textId="0926AFA9" w:rsidR="00B736F2" w:rsidRPr="008709EC" w:rsidRDefault="00B736F2" w:rsidP="00B5049B">
      <w:pPr>
        <w:ind w:firstLineChars="200" w:firstLine="560"/>
        <w:rPr>
          <w:rFonts w:ascii="黑体" w:eastAsia="黑体" w:hAnsi="黑体"/>
          <w:sz w:val="28"/>
          <w:szCs w:val="28"/>
        </w:rPr>
      </w:pPr>
      <w:r w:rsidRPr="008709EC">
        <w:rPr>
          <w:rFonts w:ascii="黑体" w:eastAsia="黑体" w:hAnsi="黑体" w:hint="eastAsia"/>
          <w:sz w:val="28"/>
          <w:szCs w:val="28"/>
        </w:rPr>
        <w:t>一、招标项目</w:t>
      </w:r>
    </w:p>
    <w:p w14:paraId="2C2DA3B0" w14:textId="482F293E" w:rsidR="00B736F2" w:rsidRDefault="00B736F2" w:rsidP="00B736F2">
      <w:pPr>
        <w:ind w:firstLineChars="200" w:firstLine="560"/>
        <w:rPr>
          <w:rFonts w:ascii="仿宋" w:eastAsia="仿宋" w:hAnsi="仿宋"/>
          <w:sz w:val="28"/>
          <w:szCs w:val="28"/>
        </w:rPr>
      </w:pPr>
      <w:r>
        <w:rPr>
          <w:rFonts w:ascii="仿宋" w:eastAsia="仿宋" w:hAnsi="仿宋" w:hint="eastAsia"/>
          <w:sz w:val="28"/>
          <w:szCs w:val="28"/>
        </w:rPr>
        <w:t>白云校区自助售卖机经营权租赁</w:t>
      </w:r>
    </w:p>
    <w:p w14:paraId="544E029E" w14:textId="04C29994" w:rsidR="00B736F2" w:rsidRPr="008709EC" w:rsidRDefault="00B736F2" w:rsidP="00B5049B">
      <w:pPr>
        <w:ind w:firstLineChars="200" w:firstLine="560"/>
        <w:rPr>
          <w:rFonts w:ascii="黑体" w:eastAsia="黑体" w:hAnsi="黑体"/>
          <w:sz w:val="28"/>
          <w:szCs w:val="28"/>
        </w:rPr>
      </w:pPr>
      <w:r w:rsidRPr="008709EC">
        <w:rPr>
          <w:rFonts w:ascii="黑体" w:eastAsia="黑体" w:hAnsi="黑体" w:hint="eastAsia"/>
          <w:sz w:val="28"/>
          <w:szCs w:val="28"/>
        </w:rPr>
        <w:t>二、项目概况</w:t>
      </w:r>
    </w:p>
    <w:p w14:paraId="294B162F" w14:textId="274ED643" w:rsidR="00260E97" w:rsidRDefault="00B736F2" w:rsidP="00B736F2">
      <w:pPr>
        <w:ind w:firstLineChars="200" w:firstLine="560"/>
        <w:rPr>
          <w:rFonts w:ascii="仿宋" w:eastAsia="仿宋" w:hAnsi="仿宋"/>
          <w:sz w:val="28"/>
          <w:szCs w:val="28"/>
        </w:rPr>
      </w:pPr>
      <w:r w:rsidRPr="00B736F2">
        <w:rPr>
          <w:rFonts w:ascii="仿宋" w:eastAsia="仿宋" w:hAnsi="仿宋" w:hint="eastAsia"/>
          <w:sz w:val="28"/>
          <w:szCs w:val="28"/>
        </w:rPr>
        <w:t>广东工贸职业技术</w:t>
      </w:r>
      <w:r w:rsidR="00260E97">
        <w:rPr>
          <w:rFonts w:ascii="仿宋" w:eastAsia="仿宋" w:hAnsi="仿宋" w:hint="eastAsia"/>
          <w:sz w:val="28"/>
          <w:szCs w:val="28"/>
        </w:rPr>
        <w:t>学院</w:t>
      </w:r>
      <w:r w:rsidRPr="00B736F2">
        <w:rPr>
          <w:rFonts w:ascii="仿宋" w:eastAsia="仿宋" w:hAnsi="仿宋" w:hint="eastAsia"/>
          <w:sz w:val="28"/>
          <w:szCs w:val="28"/>
        </w:rPr>
        <w:t>白云校区位于广州市白云区钟落潭镇，在校生规模约</w:t>
      </w:r>
      <w:r w:rsidRPr="00B736F2">
        <w:rPr>
          <w:rFonts w:ascii="仿宋" w:eastAsia="仿宋" w:hAnsi="仿宋"/>
          <w:sz w:val="28"/>
          <w:szCs w:val="28"/>
        </w:rPr>
        <w:t>1</w:t>
      </w:r>
      <w:r>
        <w:rPr>
          <w:rFonts w:ascii="仿宋" w:eastAsia="仿宋" w:hAnsi="仿宋"/>
          <w:sz w:val="28"/>
          <w:szCs w:val="28"/>
        </w:rPr>
        <w:t>5</w:t>
      </w:r>
      <w:r w:rsidRPr="00B736F2">
        <w:rPr>
          <w:rFonts w:ascii="仿宋" w:eastAsia="仿宋" w:hAnsi="仿宋"/>
          <w:sz w:val="28"/>
          <w:szCs w:val="28"/>
        </w:rPr>
        <w:t>000人，占地约65万㎡，规划建筑总面积43万㎡，已建成投入使用建筑面积约20万㎡。</w:t>
      </w:r>
      <w:r>
        <w:rPr>
          <w:rFonts w:ascii="仿宋" w:eastAsia="仿宋" w:hAnsi="仿宋" w:hint="eastAsia"/>
          <w:sz w:val="28"/>
          <w:szCs w:val="28"/>
        </w:rPr>
        <w:t>该项目拟引入社会信誉好的单位进行合作，为全校师生提供自动化全年无休、触手可及的激动、灵活的自助贩卖服务。</w:t>
      </w:r>
      <w:r w:rsidRPr="00B736F2">
        <w:rPr>
          <w:rFonts w:ascii="仿宋" w:eastAsia="仿宋" w:hAnsi="仿宋" w:hint="eastAsia"/>
          <w:sz w:val="28"/>
          <w:szCs w:val="28"/>
        </w:rPr>
        <w:t>本次自助售卖机投放数量为</w:t>
      </w:r>
      <w:r w:rsidRPr="00B736F2">
        <w:rPr>
          <w:rFonts w:ascii="仿宋" w:eastAsia="仿宋" w:hAnsi="仿宋"/>
          <w:sz w:val="28"/>
          <w:szCs w:val="28"/>
        </w:rPr>
        <w:t>1</w:t>
      </w:r>
      <w:r>
        <w:rPr>
          <w:rFonts w:ascii="仿宋" w:eastAsia="仿宋" w:hAnsi="仿宋"/>
          <w:sz w:val="28"/>
          <w:szCs w:val="28"/>
        </w:rPr>
        <w:t>5</w:t>
      </w:r>
      <w:r w:rsidRPr="00B736F2">
        <w:rPr>
          <w:rFonts w:ascii="仿宋" w:eastAsia="仿宋" w:hAnsi="仿宋"/>
          <w:sz w:val="28"/>
          <w:szCs w:val="28"/>
        </w:rPr>
        <w:t>台，不得增减数量，所有经营所需设备、设施由中标</w:t>
      </w:r>
      <w:r>
        <w:rPr>
          <w:rFonts w:ascii="仿宋" w:eastAsia="仿宋" w:hAnsi="仿宋" w:hint="eastAsia"/>
          <w:sz w:val="28"/>
          <w:szCs w:val="28"/>
        </w:rPr>
        <w:t>单位</w:t>
      </w:r>
      <w:r w:rsidRPr="00B736F2">
        <w:rPr>
          <w:rFonts w:ascii="仿宋" w:eastAsia="仿宋" w:hAnsi="仿宋"/>
          <w:sz w:val="28"/>
          <w:szCs w:val="28"/>
        </w:rPr>
        <w:t>配置、安装。所售卖的品种必须是市场正规知名品牌，</w:t>
      </w:r>
      <w:r w:rsidR="0053176E">
        <w:rPr>
          <w:rFonts w:ascii="仿宋" w:eastAsia="仿宋" w:hAnsi="仿宋" w:hint="eastAsia"/>
          <w:sz w:val="28"/>
          <w:szCs w:val="28"/>
        </w:rPr>
        <w:t>能提供有效资质证明</w:t>
      </w:r>
      <w:r w:rsidRPr="00B736F2">
        <w:rPr>
          <w:rFonts w:ascii="仿宋" w:eastAsia="仿宋" w:hAnsi="仿宋"/>
          <w:sz w:val="28"/>
          <w:szCs w:val="28"/>
        </w:rPr>
        <w:t>。</w:t>
      </w:r>
    </w:p>
    <w:p w14:paraId="2A21B25B" w14:textId="619B990B" w:rsidR="00B736F2" w:rsidRDefault="00B736F2" w:rsidP="00B736F2">
      <w:pPr>
        <w:ind w:firstLineChars="200" w:firstLine="560"/>
        <w:rPr>
          <w:rFonts w:ascii="仿宋" w:eastAsia="仿宋" w:hAnsi="仿宋"/>
          <w:sz w:val="28"/>
          <w:szCs w:val="28"/>
        </w:rPr>
      </w:pPr>
      <w:r w:rsidRPr="00B736F2">
        <w:rPr>
          <w:rFonts w:ascii="仿宋" w:eastAsia="仿宋" w:hAnsi="仿宋" w:hint="eastAsia"/>
          <w:sz w:val="28"/>
          <w:szCs w:val="28"/>
        </w:rPr>
        <w:t>本项目由学校提供场地和基本用电条件保障，由</w:t>
      </w:r>
      <w:r>
        <w:rPr>
          <w:rFonts w:ascii="仿宋" w:eastAsia="仿宋" w:hAnsi="仿宋" w:hint="eastAsia"/>
          <w:sz w:val="28"/>
          <w:szCs w:val="28"/>
        </w:rPr>
        <w:t>中标单位</w:t>
      </w:r>
      <w:r w:rsidRPr="00B736F2">
        <w:rPr>
          <w:rFonts w:ascii="仿宋" w:eastAsia="仿宋" w:hAnsi="仿宋" w:hint="eastAsia"/>
          <w:sz w:val="28"/>
          <w:szCs w:val="28"/>
        </w:rPr>
        <w:t>投资并根据商定规划设计方案建设，包括运营系统、技术服务、人工服务和场地用电改造等</w:t>
      </w:r>
      <w:r w:rsidR="00B5049B">
        <w:rPr>
          <w:rFonts w:ascii="仿宋" w:eastAsia="仿宋" w:hAnsi="仿宋" w:hint="eastAsia"/>
          <w:sz w:val="28"/>
          <w:szCs w:val="28"/>
        </w:rPr>
        <w:t>。</w:t>
      </w:r>
      <w:r w:rsidR="00B5049B" w:rsidRPr="00B5049B">
        <w:rPr>
          <w:rFonts w:ascii="仿宋" w:eastAsia="仿宋" w:hAnsi="仿宋" w:hint="eastAsia"/>
          <w:sz w:val="28"/>
          <w:szCs w:val="28"/>
        </w:rPr>
        <w:t>电费由中标单位按实际使用情况缴纳，电费的缴费标准根据当地供电部门对我校的收费标准执行。</w:t>
      </w:r>
      <w:r>
        <w:rPr>
          <w:rFonts w:ascii="仿宋" w:eastAsia="仿宋" w:hAnsi="仿宋" w:hint="eastAsia"/>
          <w:sz w:val="28"/>
          <w:szCs w:val="28"/>
        </w:rPr>
        <w:t>中标单位自行安排售卖机供电线路及计量设备，向学校缴交电费。</w:t>
      </w:r>
    </w:p>
    <w:p w14:paraId="56B83230" w14:textId="77777777" w:rsidR="00B5049B" w:rsidRPr="008709EC" w:rsidRDefault="00B736F2" w:rsidP="00B5049B">
      <w:pPr>
        <w:ind w:firstLineChars="200" w:firstLine="560"/>
        <w:rPr>
          <w:rFonts w:ascii="黑体" w:eastAsia="黑体" w:hAnsi="黑体"/>
          <w:sz w:val="28"/>
          <w:szCs w:val="28"/>
        </w:rPr>
      </w:pPr>
      <w:r w:rsidRPr="008709EC">
        <w:rPr>
          <w:rFonts w:ascii="黑体" w:eastAsia="黑体" w:hAnsi="黑体" w:hint="eastAsia"/>
          <w:sz w:val="28"/>
          <w:szCs w:val="28"/>
        </w:rPr>
        <w:t>三、服务</w:t>
      </w:r>
      <w:r w:rsidR="006B304A" w:rsidRPr="008709EC">
        <w:rPr>
          <w:rFonts w:ascii="黑体" w:eastAsia="黑体" w:hAnsi="黑体" w:hint="eastAsia"/>
          <w:sz w:val="28"/>
          <w:szCs w:val="28"/>
        </w:rPr>
        <w:t>期限</w:t>
      </w:r>
    </w:p>
    <w:p w14:paraId="04790DBF" w14:textId="72523495" w:rsidR="00B736F2" w:rsidRDefault="006B304A" w:rsidP="00B5049B">
      <w:pPr>
        <w:ind w:firstLineChars="200" w:firstLine="560"/>
        <w:rPr>
          <w:rFonts w:ascii="仿宋" w:eastAsia="仿宋" w:hAnsi="仿宋"/>
          <w:sz w:val="28"/>
          <w:szCs w:val="28"/>
        </w:rPr>
      </w:pPr>
      <w:r>
        <w:rPr>
          <w:rFonts w:ascii="仿宋" w:eastAsia="仿宋" w:hAnsi="仿宋" w:hint="eastAsia"/>
          <w:sz w:val="28"/>
          <w:szCs w:val="28"/>
        </w:rPr>
        <w:t>3年，以合同生效之日开始计算。</w:t>
      </w:r>
    </w:p>
    <w:p w14:paraId="3DAC7686" w14:textId="77777777" w:rsidR="00B5049B" w:rsidRPr="008709EC" w:rsidRDefault="006B304A" w:rsidP="00B5049B">
      <w:pPr>
        <w:ind w:firstLineChars="200" w:firstLine="560"/>
        <w:rPr>
          <w:rFonts w:ascii="黑体" w:eastAsia="黑体" w:hAnsi="黑体"/>
          <w:sz w:val="28"/>
          <w:szCs w:val="28"/>
        </w:rPr>
      </w:pPr>
      <w:r w:rsidRPr="008709EC">
        <w:rPr>
          <w:rFonts w:ascii="黑体" w:eastAsia="黑体" w:hAnsi="黑体" w:hint="eastAsia"/>
          <w:sz w:val="28"/>
          <w:szCs w:val="28"/>
        </w:rPr>
        <w:t>四、</w:t>
      </w:r>
      <w:r w:rsidR="00256153" w:rsidRPr="008709EC">
        <w:rPr>
          <w:rFonts w:ascii="黑体" w:eastAsia="黑体" w:hAnsi="黑体" w:hint="eastAsia"/>
          <w:sz w:val="28"/>
          <w:szCs w:val="28"/>
        </w:rPr>
        <w:t>投标价格</w:t>
      </w:r>
    </w:p>
    <w:p w14:paraId="7FC99A29" w14:textId="402D2F94" w:rsidR="006B304A" w:rsidRDefault="00256153" w:rsidP="00B5049B">
      <w:pPr>
        <w:ind w:firstLineChars="200" w:firstLine="560"/>
        <w:rPr>
          <w:rFonts w:ascii="仿宋" w:eastAsia="仿宋" w:hAnsi="仿宋"/>
          <w:sz w:val="28"/>
          <w:szCs w:val="28"/>
        </w:rPr>
      </w:pPr>
      <w:r>
        <w:rPr>
          <w:rFonts w:ascii="仿宋" w:eastAsia="仿宋" w:hAnsi="仿宋" w:hint="eastAsia"/>
          <w:sz w:val="28"/>
          <w:szCs w:val="28"/>
        </w:rPr>
        <w:t>每台自助售卖机每月租金起点5</w:t>
      </w:r>
      <w:r>
        <w:rPr>
          <w:rFonts w:ascii="仿宋" w:eastAsia="仿宋" w:hAnsi="仿宋"/>
          <w:sz w:val="28"/>
          <w:szCs w:val="28"/>
        </w:rPr>
        <w:t>00</w:t>
      </w:r>
      <w:r>
        <w:rPr>
          <w:rFonts w:ascii="仿宋" w:eastAsia="仿宋" w:hAnsi="仿宋" w:hint="eastAsia"/>
          <w:sz w:val="28"/>
          <w:szCs w:val="28"/>
        </w:rPr>
        <w:t>元，每年按1</w:t>
      </w:r>
      <w:r>
        <w:rPr>
          <w:rFonts w:ascii="仿宋" w:eastAsia="仿宋" w:hAnsi="仿宋"/>
          <w:sz w:val="28"/>
          <w:szCs w:val="28"/>
        </w:rPr>
        <w:t>0</w:t>
      </w:r>
      <w:r>
        <w:rPr>
          <w:rFonts w:ascii="仿宋" w:eastAsia="仿宋" w:hAnsi="仿宋" w:hint="eastAsia"/>
          <w:sz w:val="28"/>
          <w:szCs w:val="28"/>
        </w:rPr>
        <w:t>个月计算租金。</w:t>
      </w:r>
    </w:p>
    <w:p w14:paraId="414BA042" w14:textId="7AC976B2" w:rsidR="001A6B30" w:rsidRPr="008709EC" w:rsidRDefault="001A6B30" w:rsidP="001A6B30">
      <w:pPr>
        <w:ind w:firstLineChars="200" w:firstLine="560"/>
        <w:rPr>
          <w:rFonts w:ascii="黑体" w:eastAsia="黑体" w:hAnsi="黑体"/>
          <w:sz w:val="28"/>
          <w:szCs w:val="28"/>
        </w:rPr>
      </w:pPr>
      <w:r w:rsidRPr="008709EC">
        <w:rPr>
          <w:rFonts w:ascii="黑体" w:eastAsia="黑体" w:hAnsi="黑体" w:hint="eastAsia"/>
          <w:sz w:val="28"/>
          <w:szCs w:val="28"/>
        </w:rPr>
        <w:t>五、投标要求</w:t>
      </w:r>
    </w:p>
    <w:p w14:paraId="0D4FE2FD" w14:textId="130DEC9E" w:rsidR="001A6B30" w:rsidRPr="001A6B30" w:rsidRDefault="001A6B30" w:rsidP="001A6B30">
      <w:pPr>
        <w:ind w:firstLineChars="200" w:firstLine="560"/>
        <w:rPr>
          <w:rFonts w:ascii="仿宋" w:eastAsia="仿宋" w:hAnsi="仿宋"/>
          <w:sz w:val="28"/>
          <w:szCs w:val="28"/>
        </w:rPr>
      </w:pPr>
      <w:r w:rsidRPr="001A6B30">
        <w:rPr>
          <w:rFonts w:ascii="仿宋" w:eastAsia="仿宋" w:hAnsi="仿宋"/>
          <w:sz w:val="28"/>
          <w:szCs w:val="28"/>
        </w:rPr>
        <w:lastRenderedPageBreak/>
        <w:t>1、投标人必须自行提供服务，不得将经营</w:t>
      </w:r>
      <w:r>
        <w:rPr>
          <w:rFonts w:ascii="仿宋" w:eastAsia="仿宋" w:hAnsi="仿宋" w:hint="eastAsia"/>
          <w:sz w:val="28"/>
          <w:szCs w:val="28"/>
        </w:rPr>
        <w:t>权</w:t>
      </w:r>
      <w:r w:rsidRPr="001A6B30">
        <w:rPr>
          <w:rFonts w:ascii="仿宋" w:eastAsia="仿宋" w:hAnsi="仿宋"/>
          <w:sz w:val="28"/>
          <w:szCs w:val="28"/>
        </w:rPr>
        <w:t>进行任何方式的分包转租</w:t>
      </w:r>
      <w:r>
        <w:rPr>
          <w:rFonts w:ascii="仿宋" w:eastAsia="仿宋" w:hAnsi="仿宋" w:hint="eastAsia"/>
          <w:sz w:val="28"/>
          <w:szCs w:val="28"/>
        </w:rPr>
        <w:t>。</w:t>
      </w:r>
    </w:p>
    <w:p w14:paraId="24C189CA" w14:textId="044D3B1E" w:rsidR="001A6B30" w:rsidRPr="001A6B30" w:rsidRDefault="001A6B30" w:rsidP="001A6B30">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sidRPr="001A6B30">
        <w:rPr>
          <w:rFonts w:ascii="仿宋" w:eastAsia="仿宋" w:hAnsi="仿宋" w:hint="eastAsia"/>
          <w:sz w:val="28"/>
          <w:szCs w:val="28"/>
        </w:rPr>
        <w:t>服从并执行招标人各项管理规定</w:t>
      </w:r>
      <w:r>
        <w:rPr>
          <w:rFonts w:ascii="仿宋" w:eastAsia="仿宋" w:hAnsi="仿宋" w:hint="eastAsia"/>
          <w:sz w:val="28"/>
          <w:szCs w:val="28"/>
        </w:rPr>
        <w:t>，</w:t>
      </w:r>
      <w:r w:rsidRPr="001A6B30">
        <w:rPr>
          <w:rFonts w:ascii="仿宋" w:eastAsia="仿宋" w:hAnsi="仿宋"/>
          <w:sz w:val="28"/>
          <w:szCs w:val="28"/>
        </w:rPr>
        <w:t>依法依规文明经营；</w:t>
      </w:r>
    </w:p>
    <w:p w14:paraId="3563B665" w14:textId="03EA191E" w:rsidR="001A6B30" w:rsidRPr="001A6B30" w:rsidRDefault="001A6B30" w:rsidP="001A6B30">
      <w:pPr>
        <w:ind w:firstLineChars="200" w:firstLine="560"/>
        <w:rPr>
          <w:rFonts w:ascii="仿宋" w:eastAsia="仿宋" w:hAnsi="仿宋"/>
          <w:sz w:val="28"/>
          <w:szCs w:val="28"/>
        </w:rPr>
      </w:pPr>
      <w:r>
        <w:rPr>
          <w:rFonts w:ascii="仿宋" w:eastAsia="仿宋" w:hAnsi="仿宋"/>
          <w:sz w:val="28"/>
          <w:szCs w:val="28"/>
        </w:rPr>
        <w:t>3</w:t>
      </w:r>
      <w:r w:rsidRPr="001A6B30">
        <w:rPr>
          <w:rFonts w:ascii="仿宋" w:eastAsia="仿宋" w:hAnsi="仿宋"/>
          <w:sz w:val="28"/>
          <w:szCs w:val="28"/>
        </w:rPr>
        <w:t>、不经营、出售“三无产品”、变质和过期食品</w:t>
      </w:r>
      <w:r>
        <w:rPr>
          <w:rFonts w:ascii="仿宋" w:eastAsia="仿宋" w:hAnsi="仿宋" w:hint="eastAsia"/>
          <w:sz w:val="28"/>
          <w:szCs w:val="28"/>
        </w:rPr>
        <w:t>，除自助售卖机外不得增加任何经营项目或产品；</w:t>
      </w:r>
    </w:p>
    <w:p w14:paraId="6B2AB431" w14:textId="7D969D85" w:rsidR="000343E4" w:rsidRPr="001A6B30" w:rsidRDefault="001A6B30" w:rsidP="000343E4">
      <w:pPr>
        <w:ind w:firstLineChars="200" w:firstLine="560"/>
        <w:rPr>
          <w:rFonts w:ascii="仿宋" w:eastAsia="仿宋" w:hAnsi="仿宋"/>
          <w:sz w:val="28"/>
          <w:szCs w:val="28"/>
        </w:rPr>
      </w:pPr>
      <w:r>
        <w:rPr>
          <w:rFonts w:ascii="仿宋" w:eastAsia="仿宋" w:hAnsi="仿宋"/>
          <w:sz w:val="28"/>
          <w:szCs w:val="28"/>
        </w:rPr>
        <w:t>4</w:t>
      </w:r>
      <w:r w:rsidRPr="001A6B30">
        <w:rPr>
          <w:rFonts w:ascii="仿宋" w:eastAsia="仿宋" w:hAnsi="仿宋"/>
          <w:sz w:val="28"/>
          <w:szCs w:val="28"/>
        </w:rPr>
        <w:t>、自觉接受招标人和工商、质监、卫生防疫、教育行政等部门的检查和监督；</w:t>
      </w:r>
    </w:p>
    <w:p w14:paraId="7E75FE11" w14:textId="1DDB86E6" w:rsidR="001A6B30" w:rsidRPr="008709EC" w:rsidRDefault="001A6B30" w:rsidP="001A6B30">
      <w:pPr>
        <w:ind w:firstLineChars="200" w:firstLine="560"/>
        <w:rPr>
          <w:rFonts w:ascii="黑体" w:eastAsia="黑体" w:hAnsi="黑体"/>
          <w:sz w:val="28"/>
          <w:szCs w:val="28"/>
        </w:rPr>
      </w:pPr>
      <w:r w:rsidRPr="008709EC">
        <w:rPr>
          <w:rFonts w:ascii="黑体" w:eastAsia="黑体" w:hAnsi="黑体" w:hint="eastAsia"/>
          <w:sz w:val="28"/>
          <w:szCs w:val="28"/>
        </w:rPr>
        <w:t>六、经营方案</w:t>
      </w:r>
    </w:p>
    <w:p w14:paraId="0FA0C6B1" w14:textId="77777777" w:rsidR="001A6B30" w:rsidRPr="001A6B30" w:rsidRDefault="001A6B30" w:rsidP="001A6B30">
      <w:pPr>
        <w:ind w:firstLineChars="200" w:firstLine="560"/>
        <w:rPr>
          <w:rFonts w:ascii="仿宋" w:eastAsia="仿宋" w:hAnsi="仿宋"/>
          <w:sz w:val="28"/>
          <w:szCs w:val="28"/>
        </w:rPr>
      </w:pPr>
      <w:r w:rsidRPr="001A6B30">
        <w:rPr>
          <w:rFonts w:ascii="仿宋" w:eastAsia="仿宋" w:hAnsi="仿宋" w:hint="eastAsia"/>
          <w:sz w:val="28"/>
          <w:szCs w:val="28"/>
        </w:rPr>
        <w:t>包括经营思路、人员聘用、进货渠道、服务标准、管理规范、经营品种、资金投入与利润测算等。</w:t>
      </w:r>
    </w:p>
    <w:p w14:paraId="25F33929" w14:textId="674A8118" w:rsidR="001A6B30" w:rsidRPr="008709EC" w:rsidRDefault="001A6B30" w:rsidP="001A6B30">
      <w:pPr>
        <w:ind w:firstLineChars="200" w:firstLine="560"/>
        <w:rPr>
          <w:rFonts w:ascii="黑体" w:eastAsia="黑体" w:hAnsi="黑体"/>
          <w:sz w:val="28"/>
          <w:szCs w:val="28"/>
        </w:rPr>
      </w:pPr>
      <w:r w:rsidRPr="008709EC">
        <w:rPr>
          <w:rFonts w:ascii="黑体" w:eastAsia="黑体" w:hAnsi="黑体" w:hint="eastAsia"/>
          <w:sz w:val="28"/>
          <w:szCs w:val="28"/>
        </w:rPr>
        <w:t>七、经营要求</w:t>
      </w:r>
    </w:p>
    <w:p w14:paraId="3E30F3BB" w14:textId="4FBE2AA0" w:rsidR="000343E4" w:rsidRDefault="001A6B30" w:rsidP="000343E4">
      <w:pPr>
        <w:ind w:firstLineChars="200" w:firstLine="560"/>
        <w:rPr>
          <w:rFonts w:ascii="仿宋" w:eastAsia="仿宋" w:hAnsi="仿宋"/>
          <w:sz w:val="28"/>
          <w:szCs w:val="28"/>
        </w:rPr>
      </w:pPr>
      <w:r w:rsidRPr="001A6B30">
        <w:rPr>
          <w:rFonts w:ascii="仿宋" w:eastAsia="仿宋" w:hAnsi="仿宋"/>
          <w:sz w:val="28"/>
          <w:szCs w:val="28"/>
        </w:rPr>
        <w:t>1、</w:t>
      </w:r>
      <w:r w:rsidR="000343E4" w:rsidRPr="000343E4">
        <w:rPr>
          <w:rFonts w:ascii="仿宋" w:eastAsia="仿宋" w:hAnsi="仿宋" w:hint="eastAsia"/>
          <w:sz w:val="28"/>
          <w:szCs w:val="28"/>
        </w:rPr>
        <w:t>学校提供场地，负责基本用电接入。中标单位根据场地情况和师生实际需求，在充分调研论证的基础上，合理布置各类自助售卖机设备的配置。</w:t>
      </w:r>
      <w:r w:rsidR="00F66601" w:rsidRPr="00F66601">
        <w:rPr>
          <w:rFonts w:ascii="仿宋" w:eastAsia="仿宋" w:hAnsi="仿宋" w:hint="eastAsia"/>
          <w:sz w:val="28"/>
          <w:szCs w:val="28"/>
        </w:rPr>
        <w:t>中标单位须确保所提供的设备美观大方，不得出现任何违法内容</w:t>
      </w:r>
      <w:r w:rsidR="00F66601">
        <w:rPr>
          <w:rFonts w:ascii="仿宋" w:eastAsia="仿宋" w:hAnsi="仿宋" w:hint="eastAsia"/>
          <w:sz w:val="28"/>
          <w:szCs w:val="28"/>
        </w:rPr>
        <w:t>，</w:t>
      </w:r>
      <w:r w:rsidR="000343E4" w:rsidRPr="000343E4">
        <w:rPr>
          <w:rFonts w:ascii="仿宋" w:eastAsia="仿宋" w:hAnsi="仿宋" w:hint="eastAsia"/>
          <w:sz w:val="28"/>
          <w:szCs w:val="28"/>
        </w:rPr>
        <w:t>规划建设设计方案在投标人标书基础上，须经学校审定后实施。</w:t>
      </w:r>
      <w:r w:rsidR="00F66601" w:rsidRPr="00F66601">
        <w:rPr>
          <w:rFonts w:ascii="仿宋" w:eastAsia="仿宋" w:hAnsi="仿宋" w:hint="eastAsia"/>
          <w:sz w:val="28"/>
          <w:szCs w:val="28"/>
        </w:rPr>
        <w:t>中标单位必须维护、保管好学校的各类资产，不能随意改动房屋结构和设施位置；不得私自增设大功率的电器和私自改动用电线路。如对校方各类资产造成损坏，相关赔偿费用从履约保证金中扣除，不足的部分由中标单位另行支付。</w:t>
      </w:r>
    </w:p>
    <w:p w14:paraId="426E1E66" w14:textId="61F72F1A" w:rsidR="000343E4" w:rsidRDefault="000343E4" w:rsidP="000343E4">
      <w:pPr>
        <w:ind w:firstLineChars="200" w:firstLine="560"/>
        <w:rPr>
          <w:rFonts w:ascii="仿宋" w:eastAsia="仿宋" w:hAnsi="仿宋"/>
          <w:sz w:val="28"/>
          <w:szCs w:val="28"/>
        </w:rPr>
      </w:pPr>
      <w:r>
        <w:rPr>
          <w:rFonts w:ascii="仿宋" w:eastAsia="仿宋" w:hAnsi="仿宋" w:hint="eastAsia"/>
          <w:sz w:val="28"/>
          <w:szCs w:val="28"/>
        </w:rPr>
        <w:t>2、</w:t>
      </w:r>
      <w:r w:rsidRPr="000343E4">
        <w:rPr>
          <w:rFonts w:ascii="仿宋" w:eastAsia="仿宋" w:hAnsi="仿宋" w:hint="eastAsia"/>
          <w:sz w:val="28"/>
          <w:szCs w:val="28"/>
        </w:rPr>
        <w:t>中标单位全额投资，独立承担民事、法律责任，合法经营，自负盈亏，承担自助售卖机设备购置与安装、网上支付系统开发运行、水电改造、装修改造、等各项软件硬件的投入和建设，并负责自助类设备的日常管理、维修、维护、消毒、相关人员费用等。自助售卖机器安装供电线路及计量设备，电费由中标单位自行承担</w:t>
      </w:r>
      <w:r>
        <w:rPr>
          <w:rFonts w:ascii="仿宋" w:eastAsia="仿宋" w:hAnsi="仿宋" w:hint="eastAsia"/>
          <w:sz w:val="28"/>
          <w:szCs w:val="28"/>
        </w:rPr>
        <w:t>。</w:t>
      </w:r>
    </w:p>
    <w:p w14:paraId="208728D8" w14:textId="4939AC56" w:rsidR="001A6B30" w:rsidRDefault="000343E4" w:rsidP="001A6B30">
      <w:pPr>
        <w:ind w:firstLineChars="200" w:firstLine="560"/>
        <w:rPr>
          <w:rFonts w:ascii="仿宋" w:eastAsia="仿宋" w:hAnsi="仿宋"/>
          <w:sz w:val="28"/>
          <w:szCs w:val="28"/>
        </w:rPr>
      </w:pPr>
      <w:r>
        <w:rPr>
          <w:rFonts w:ascii="仿宋" w:eastAsia="仿宋" w:hAnsi="仿宋"/>
          <w:sz w:val="28"/>
          <w:szCs w:val="28"/>
        </w:rPr>
        <w:lastRenderedPageBreak/>
        <w:t>3</w:t>
      </w:r>
      <w:r w:rsidR="001A6B30" w:rsidRPr="001A6B30">
        <w:rPr>
          <w:rFonts w:ascii="仿宋" w:eastAsia="仿宋" w:hAnsi="仿宋"/>
          <w:sz w:val="28"/>
          <w:szCs w:val="28"/>
        </w:rPr>
        <w:t>、</w:t>
      </w:r>
      <w:r w:rsidR="00F66601" w:rsidRPr="00F66601">
        <w:rPr>
          <w:rFonts w:ascii="仿宋" w:eastAsia="仿宋" w:hAnsi="仿宋" w:hint="eastAsia"/>
          <w:sz w:val="28"/>
          <w:szCs w:val="28"/>
        </w:rPr>
        <w:t>中标单位按照合同约定的时间期限完成设备装调，保证所有设备正常使用。</w:t>
      </w:r>
      <w:r w:rsidRPr="000343E4">
        <w:rPr>
          <w:rFonts w:ascii="仿宋" w:eastAsia="仿宋" w:hAnsi="仿宋" w:hint="eastAsia"/>
          <w:sz w:val="28"/>
          <w:szCs w:val="28"/>
        </w:rPr>
        <w:t>自觉服从校方管理监督，中标单位提供的自助售卖机设备及销售的商品必须符合相关国家标准和行业标准</w:t>
      </w:r>
      <w:r>
        <w:rPr>
          <w:rFonts w:ascii="仿宋" w:eastAsia="仿宋" w:hAnsi="仿宋" w:hint="eastAsia"/>
          <w:sz w:val="28"/>
          <w:szCs w:val="28"/>
        </w:rPr>
        <w:t>，</w:t>
      </w:r>
      <w:r w:rsidRPr="000343E4">
        <w:rPr>
          <w:rFonts w:ascii="仿宋" w:eastAsia="仿宋" w:hAnsi="仿宋" w:hint="eastAsia"/>
          <w:sz w:val="28"/>
          <w:szCs w:val="28"/>
        </w:rPr>
        <w:t>认真执行所售产品对应的法律法规以及招标人有关管理制度，</w:t>
      </w:r>
      <w:r>
        <w:rPr>
          <w:rFonts w:ascii="仿宋" w:eastAsia="仿宋" w:hAnsi="仿宋" w:hint="eastAsia"/>
          <w:sz w:val="28"/>
          <w:szCs w:val="28"/>
        </w:rPr>
        <w:t>保证服务与所售产品的质量，</w:t>
      </w:r>
      <w:r w:rsidRPr="000343E4">
        <w:rPr>
          <w:rFonts w:ascii="仿宋" w:eastAsia="仿宋" w:hAnsi="仿宋" w:hint="eastAsia"/>
          <w:sz w:val="28"/>
          <w:szCs w:val="28"/>
        </w:rPr>
        <w:t>必须从正规渠道进货，所有货物必须证件齐全，不得出售不合格产品。违反招标人相关管理制度按违约处理</w:t>
      </w:r>
      <w:r>
        <w:rPr>
          <w:rFonts w:ascii="仿宋" w:eastAsia="仿宋" w:hAnsi="仿宋" w:hint="eastAsia"/>
          <w:sz w:val="28"/>
          <w:szCs w:val="28"/>
        </w:rPr>
        <w:t>，</w:t>
      </w:r>
      <w:r w:rsidR="001A6B30" w:rsidRPr="001A6B30">
        <w:rPr>
          <w:rFonts w:ascii="仿宋" w:eastAsia="仿宋" w:hAnsi="仿宋"/>
          <w:sz w:val="28"/>
          <w:szCs w:val="28"/>
        </w:rPr>
        <w:t>招标</w:t>
      </w:r>
      <w:r>
        <w:rPr>
          <w:rFonts w:ascii="仿宋" w:eastAsia="仿宋" w:hAnsi="仿宋" w:hint="eastAsia"/>
          <w:sz w:val="28"/>
          <w:szCs w:val="28"/>
        </w:rPr>
        <w:t>人</w:t>
      </w:r>
      <w:r w:rsidR="001A6B30" w:rsidRPr="001A6B30">
        <w:rPr>
          <w:rFonts w:ascii="仿宋" w:eastAsia="仿宋" w:hAnsi="仿宋"/>
          <w:sz w:val="28"/>
          <w:szCs w:val="28"/>
        </w:rPr>
        <w:t>不承担任何责任。</w:t>
      </w:r>
    </w:p>
    <w:p w14:paraId="21E219F9" w14:textId="1F328259" w:rsidR="000343E4" w:rsidRDefault="000343E4" w:rsidP="001A6B30">
      <w:pPr>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、中标单位</w:t>
      </w:r>
      <w:r w:rsidRPr="000343E4">
        <w:rPr>
          <w:rFonts w:ascii="仿宋" w:eastAsia="仿宋" w:hAnsi="仿宋" w:hint="eastAsia"/>
          <w:sz w:val="28"/>
          <w:szCs w:val="28"/>
        </w:rPr>
        <w:t>不得乱搭建、乱装修</w:t>
      </w:r>
      <w:r>
        <w:rPr>
          <w:rFonts w:ascii="仿宋" w:eastAsia="仿宋" w:hAnsi="仿宋" w:hint="eastAsia"/>
          <w:sz w:val="28"/>
          <w:szCs w:val="28"/>
        </w:rPr>
        <w:t>，</w:t>
      </w:r>
      <w:r w:rsidRPr="000343E4">
        <w:rPr>
          <w:rFonts w:ascii="仿宋" w:eastAsia="仿宋" w:hAnsi="仿宋" w:hint="eastAsia"/>
          <w:sz w:val="28"/>
          <w:szCs w:val="28"/>
        </w:rPr>
        <w:t>除自助售卖机外不得增加任何经营项目或产品</w:t>
      </w:r>
      <w:r>
        <w:rPr>
          <w:rFonts w:ascii="仿宋" w:eastAsia="仿宋" w:hAnsi="仿宋" w:hint="eastAsia"/>
          <w:sz w:val="28"/>
          <w:szCs w:val="28"/>
        </w:rPr>
        <w:t>，</w:t>
      </w:r>
      <w:r w:rsidRPr="000343E4">
        <w:rPr>
          <w:rFonts w:ascii="仿宋" w:eastAsia="仿宋" w:hAnsi="仿宋" w:hint="eastAsia"/>
          <w:sz w:val="28"/>
          <w:szCs w:val="28"/>
        </w:rPr>
        <w:t>不得占用</w:t>
      </w:r>
      <w:r>
        <w:rPr>
          <w:rFonts w:ascii="仿宋" w:eastAsia="仿宋" w:hAnsi="仿宋" w:hint="eastAsia"/>
          <w:sz w:val="28"/>
          <w:szCs w:val="28"/>
        </w:rPr>
        <w:t>自助售卖机周边</w:t>
      </w:r>
      <w:r w:rsidRPr="000343E4">
        <w:rPr>
          <w:rFonts w:ascii="仿宋" w:eastAsia="仿宋" w:hAnsi="仿宋" w:hint="eastAsia"/>
          <w:sz w:val="28"/>
          <w:szCs w:val="28"/>
        </w:rPr>
        <w:t>空地用作经营场所和堆放杂物。</w:t>
      </w:r>
      <w:r w:rsidR="00F66601" w:rsidRPr="00F66601">
        <w:rPr>
          <w:rFonts w:ascii="仿宋" w:eastAsia="仿宋" w:hAnsi="仿宋" w:hint="eastAsia"/>
          <w:sz w:val="28"/>
          <w:szCs w:val="28"/>
        </w:rPr>
        <w:t>中标单位应确保所提供设备安全（防火、防电、防盗、卫生、防毒等），并进行有效的管理</w:t>
      </w:r>
      <w:r w:rsidR="00F66601">
        <w:rPr>
          <w:rFonts w:ascii="仿宋" w:eastAsia="仿宋" w:hAnsi="仿宋" w:hint="eastAsia"/>
          <w:sz w:val="28"/>
          <w:szCs w:val="28"/>
        </w:rPr>
        <w:t>。</w:t>
      </w:r>
    </w:p>
    <w:p w14:paraId="6DE13F7C" w14:textId="62C46C3E" w:rsidR="001A6B30" w:rsidRPr="001A6B30" w:rsidRDefault="000343E4" w:rsidP="001A6B30">
      <w:pPr>
        <w:ind w:firstLineChars="200" w:firstLine="560"/>
        <w:rPr>
          <w:rFonts w:ascii="仿宋" w:eastAsia="仿宋" w:hAnsi="仿宋"/>
          <w:sz w:val="28"/>
          <w:szCs w:val="28"/>
        </w:rPr>
      </w:pPr>
      <w:r>
        <w:rPr>
          <w:rFonts w:ascii="仿宋" w:eastAsia="仿宋" w:hAnsi="仿宋"/>
          <w:sz w:val="28"/>
          <w:szCs w:val="28"/>
        </w:rPr>
        <w:t>5</w:t>
      </w:r>
      <w:r w:rsidR="001A6B30" w:rsidRPr="001A6B30">
        <w:rPr>
          <w:rFonts w:ascii="仿宋" w:eastAsia="仿宋" w:hAnsi="仿宋"/>
          <w:sz w:val="28"/>
          <w:szCs w:val="28"/>
        </w:rPr>
        <w:t>、</w:t>
      </w:r>
      <w:r w:rsidR="001A6B30">
        <w:rPr>
          <w:rFonts w:ascii="仿宋" w:eastAsia="仿宋" w:hAnsi="仿宋" w:hint="eastAsia"/>
          <w:sz w:val="28"/>
          <w:szCs w:val="28"/>
        </w:rPr>
        <w:t>经营权</w:t>
      </w:r>
      <w:r w:rsidR="001A6B30" w:rsidRPr="001A6B30">
        <w:rPr>
          <w:rFonts w:ascii="仿宋" w:eastAsia="仿宋" w:hAnsi="仿宋"/>
          <w:sz w:val="28"/>
          <w:szCs w:val="28"/>
        </w:rPr>
        <w:t>租金按学期来缴交，</w:t>
      </w:r>
      <w:r w:rsidR="001A6B30">
        <w:rPr>
          <w:rFonts w:ascii="仿宋" w:eastAsia="仿宋" w:hAnsi="仿宋" w:hint="eastAsia"/>
          <w:sz w:val="28"/>
          <w:szCs w:val="28"/>
        </w:rPr>
        <w:t>每学期缴交5个月租金，</w:t>
      </w:r>
      <w:r w:rsidR="001A6B30" w:rsidRPr="001A6B30">
        <w:rPr>
          <w:rFonts w:ascii="仿宋" w:eastAsia="仿宋" w:hAnsi="仿宋"/>
          <w:sz w:val="28"/>
          <w:szCs w:val="28"/>
        </w:rPr>
        <w:t>签合约时即交第一学期的</w:t>
      </w:r>
      <w:r>
        <w:rPr>
          <w:rFonts w:ascii="仿宋" w:eastAsia="仿宋" w:hAnsi="仿宋" w:hint="eastAsia"/>
          <w:sz w:val="28"/>
          <w:szCs w:val="28"/>
        </w:rPr>
        <w:t>经营权</w:t>
      </w:r>
      <w:r w:rsidR="001A6B30" w:rsidRPr="001A6B30">
        <w:rPr>
          <w:rFonts w:ascii="仿宋" w:eastAsia="仿宋" w:hAnsi="仿宋"/>
          <w:sz w:val="28"/>
          <w:szCs w:val="28"/>
        </w:rPr>
        <w:t>租金，以后每学期开学前10天</w:t>
      </w:r>
      <w:proofErr w:type="gramStart"/>
      <w:r w:rsidR="001A6B30" w:rsidRPr="001A6B30">
        <w:rPr>
          <w:rFonts w:ascii="仿宋" w:eastAsia="仿宋" w:hAnsi="仿宋"/>
          <w:sz w:val="28"/>
          <w:szCs w:val="28"/>
        </w:rPr>
        <w:t>缴交当学期</w:t>
      </w:r>
      <w:proofErr w:type="gramEnd"/>
      <w:r w:rsidR="001A6B30" w:rsidRPr="001A6B30">
        <w:rPr>
          <w:rFonts w:ascii="仿宋" w:eastAsia="仿宋" w:hAnsi="仿宋"/>
          <w:sz w:val="28"/>
          <w:szCs w:val="28"/>
        </w:rPr>
        <w:t>的</w:t>
      </w:r>
      <w:r>
        <w:rPr>
          <w:rFonts w:ascii="仿宋" w:eastAsia="仿宋" w:hAnsi="仿宋" w:hint="eastAsia"/>
          <w:sz w:val="28"/>
          <w:szCs w:val="28"/>
        </w:rPr>
        <w:t>经营权</w:t>
      </w:r>
      <w:r w:rsidR="001A6B30" w:rsidRPr="001A6B30">
        <w:rPr>
          <w:rFonts w:ascii="仿宋" w:eastAsia="仿宋" w:hAnsi="仿宋"/>
          <w:sz w:val="28"/>
          <w:szCs w:val="28"/>
        </w:rPr>
        <w:t>租金。</w:t>
      </w:r>
    </w:p>
    <w:p w14:paraId="754D67E9" w14:textId="076DEC58" w:rsidR="001A6B30" w:rsidRPr="001A6B30" w:rsidRDefault="000343E4" w:rsidP="001A6B30">
      <w:pPr>
        <w:ind w:firstLineChars="200" w:firstLine="560"/>
        <w:rPr>
          <w:rFonts w:ascii="仿宋" w:eastAsia="仿宋" w:hAnsi="仿宋"/>
          <w:sz w:val="28"/>
          <w:szCs w:val="28"/>
        </w:rPr>
      </w:pPr>
      <w:r>
        <w:rPr>
          <w:rFonts w:ascii="仿宋" w:eastAsia="仿宋" w:hAnsi="仿宋"/>
          <w:sz w:val="28"/>
          <w:szCs w:val="28"/>
        </w:rPr>
        <w:t>6</w:t>
      </w:r>
      <w:r w:rsidR="001A6B30" w:rsidRPr="001A6B30">
        <w:rPr>
          <w:rFonts w:ascii="仿宋" w:eastAsia="仿宋" w:hAnsi="仿宋"/>
          <w:sz w:val="28"/>
          <w:szCs w:val="28"/>
        </w:rPr>
        <w:t>、中标</w:t>
      </w:r>
      <w:r w:rsidR="001A6B30">
        <w:rPr>
          <w:rFonts w:ascii="仿宋" w:eastAsia="仿宋" w:hAnsi="仿宋" w:hint="eastAsia"/>
          <w:sz w:val="28"/>
          <w:szCs w:val="28"/>
        </w:rPr>
        <w:t>单位</w:t>
      </w:r>
      <w:r w:rsidR="001A6B30" w:rsidRPr="001A6B30">
        <w:rPr>
          <w:rFonts w:ascii="仿宋" w:eastAsia="仿宋" w:hAnsi="仿宋"/>
          <w:sz w:val="28"/>
          <w:szCs w:val="28"/>
        </w:rPr>
        <w:t>需遵守国家相关法律法规，合法用工，中标</w:t>
      </w:r>
      <w:r w:rsidR="001A6B30">
        <w:rPr>
          <w:rFonts w:ascii="仿宋" w:eastAsia="仿宋" w:hAnsi="仿宋" w:hint="eastAsia"/>
          <w:sz w:val="28"/>
          <w:szCs w:val="28"/>
        </w:rPr>
        <w:t>单位</w:t>
      </w:r>
      <w:r w:rsidR="001A6B30" w:rsidRPr="001A6B30">
        <w:rPr>
          <w:rFonts w:ascii="仿宋" w:eastAsia="仿宋" w:hAnsi="仿宋"/>
          <w:sz w:val="28"/>
          <w:szCs w:val="28"/>
        </w:rPr>
        <w:t>和所聘用员工需持有有效的身份证、健康证才能开业，中标</w:t>
      </w:r>
      <w:r w:rsidR="001A6B30">
        <w:rPr>
          <w:rFonts w:ascii="仿宋" w:eastAsia="仿宋" w:hAnsi="仿宋" w:hint="eastAsia"/>
          <w:sz w:val="28"/>
          <w:szCs w:val="28"/>
        </w:rPr>
        <w:t>单位</w:t>
      </w:r>
      <w:r w:rsidR="001A6B30" w:rsidRPr="001A6B30">
        <w:rPr>
          <w:rFonts w:ascii="仿宋" w:eastAsia="仿宋" w:hAnsi="仿宋"/>
          <w:sz w:val="28"/>
          <w:szCs w:val="28"/>
        </w:rPr>
        <w:t>和所聘用员工不得违反国家法律法规，否则立即</w:t>
      </w:r>
      <w:r w:rsidR="00F66601">
        <w:rPr>
          <w:rFonts w:ascii="仿宋" w:eastAsia="仿宋" w:hAnsi="仿宋" w:hint="eastAsia"/>
          <w:sz w:val="28"/>
          <w:szCs w:val="28"/>
        </w:rPr>
        <w:t>终止</w:t>
      </w:r>
      <w:r w:rsidR="001A6B30" w:rsidRPr="001A6B30">
        <w:rPr>
          <w:rFonts w:ascii="仿宋" w:eastAsia="仿宋" w:hAnsi="仿宋"/>
          <w:sz w:val="28"/>
          <w:szCs w:val="28"/>
        </w:rPr>
        <w:t>合同并须承担相应的法律责任。</w:t>
      </w:r>
    </w:p>
    <w:p w14:paraId="38BB7639" w14:textId="706FBF28" w:rsidR="001A6B30" w:rsidRDefault="000343E4" w:rsidP="001A6B30">
      <w:pPr>
        <w:ind w:firstLineChars="200" w:firstLine="560"/>
        <w:rPr>
          <w:rFonts w:ascii="仿宋" w:eastAsia="仿宋" w:hAnsi="仿宋"/>
          <w:sz w:val="28"/>
          <w:szCs w:val="28"/>
        </w:rPr>
      </w:pPr>
      <w:r>
        <w:rPr>
          <w:rFonts w:ascii="仿宋" w:eastAsia="仿宋" w:hAnsi="仿宋"/>
          <w:sz w:val="28"/>
          <w:szCs w:val="28"/>
        </w:rPr>
        <w:t>7</w:t>
      </w:r>
      <w:r w:rsidR="001A6B30" w:rsidRPr="001A6B30">
        <w:rPr>
          <w:rFonts w:ascii="仿宋" w:eastAsia="仿宋" w:hAnsi="仿宋"/>
          <w:sz w:val="28"/>
          <w:szCs w:val="28"/>
        </w:rPr>
        <w:t>、在</w:t>
      </w:r>
      <w:r w:rsidR="00C47441">
        <w:rPr>
          <w:rFonts w:ascii="仿宋" w:eastAsia="仿宋" w:hAnsi="仿宋" w:hint="eastAsia"/>
          <w:sz w:val="28"/>
          <w:szCs w:val="28"/>
        </w:rPr>
        <w:t>合同</w:t>
      </w:r>
      <w:r w:rsidR="001A6B30" w:rsidRPr="001A6B30">
        <w:rPr>
          <w:rFonts w:ascii="仿宋" w:eastAsia="仿宋" w:hAnsi="仿宋"/>
          <w:sz w:val="28"/>
          <w:szCs w:val="28"/>
        </w:rPr>
        <w:t>期</w:t>
      </w:r>
      <w:proofErr w:type="gramStart"/>
      <w:r w:rsidR="001A6B30" w:rsidRPr="001A6B30">
        <w:rPr>
          <w:rFonts w:ascii="仿宋" w:eastAsia="仿宋" w:hAnsi="仿宋"/>
          <w:sz w:val="28"/>
          <w:szCs w:val="28"/>
        </w:rPr>
        <w:t>间违反</w:t>
      </w:r>
      <w:proofErr w:type="gramEnd"/>
      <w:r w:rsidR="001A6B30" w:rsidRPr="001A6B30">
        <w:rPr>
          <w:rFonts w:ascii="仿宋" w:eastAsia="仿宋" w:hAnsi="仿宋"/>
          <w:sz w:val="28"/>
          <w:szCs w:val="28"/>
        </w:rPr>
        <w:t>合同和招标人对</w:t>
      </w:r>
      <w:r w:rsidR="00C47441">
        <w:rPr>
          <w:rFonts w:ascii="仿宋" w:eastAsia="仿宋" w:hAnsi="仿宋" w:hint="eastAsia"/>
          <w:sz w:val="28"/>
          <w:szCs w:val="28"/>
        </w:rPr>
        <w:t>中标单位</w:t>
      </w:r>
      <w:r w:rsidR="001A6B30" w:rsidRPr="001A6B30">
        <w:rPr>
          <w:rFonts w:ascii="仿宋" w:eastAsia="仿宋" w:hAnsi="仿宋"/>
          <w:sz w:val="28"/>
          <w:szCs w:val="28"/>
        </w:rPr>
        <w:t>要求、经批评教育没有改正、或因工作责任造成重大事故的，</w:t>
      </w:r>
      <w:r w:rsidR="00C47441">
        <w:rPr>
          <w:rFonts w:ascii="仿宋" w:eastAsia="仿宋" w:hAnsi="仿宋" w:hint="eastAsia"/>
          <w:sz w:val="28"/>
          <w:szCs w:val="28"/>
        </w:rPr>
        <w:t>中标单位</w:t>
      </w:r>
      <w:r w:rsidR="001A6B30" w:rsidRPr="001A6B30">
        <w:rPr>
          <w:rFonts w:ascii="仿宋" w:eastAsia="仿宋" w:hAnsi="仿宋"/>
          <w:sz w:val="28"/>
          <w:szCs w:val="28"/>
        </w:rPr>
        <w:t>须承担法律和经济责任，同时招标人有权中止合同，收取的</w:t>
      </w:r>
      <w:r>
        <w:rPr>
          <w:rFonts w:ascii="仿宋" w:eastAsia="仿宋" w:hAnsi="仿宋" w:hint="eastAsia"/>
          <w:sz w:val="28"/>
          <w:szCs w:val="28"/>
        </w:rPr>
        <w:t>履约</w:t>
      </w:r>
      <w:r w:rsidR="001A6B30" w:rsidRPr="001A6B30">
        <w:rPr>
          <w:rFonts w:ascii="仿宋" w:eastAsia="仿宋" w:hAnsi="仿宋"/>
          <w:sz w:val="28"/>
          <w:szCs w:val="28"/>
        </w:rPr>
        <w:t>保证金和当年的</w:t>
      </w:r>
      <w:r>
        <w:rPr>
          <w:rFonts w:ascii="仿宋" w:eastAsia="仿宋" w:hAnsi="仿宋" w:hint="eastAsia"/>
          <w:sz w:val="28"/>
          <w:szCs w:val="28"/>
        </w:rPr>
        <w:t>经营权租金</w:t>
      </w:r>
      <w:r w:rsidR="001A6B30" w:rsidRPr="001A6B30">
        <w:rPr>
          <w:rFonts w:ascii="仿宋" w:eastAsia="仿宋" w:hAnsi="仿宋"/>
          <w:sz w:val="28"/>
          <w:szCs w:val="28"/>
        </w:rPr>
        <w:t>一律</w:t>
      </w:r>
      <w:proofErr w:type="gramStart"/>
      <w:r w:rsidR="001A6B30" w:rsidRPr="001A6B30">
        <w:rPr>
          <w:rFonts w:ascii="仿宋" w:eastAsia="仿宋" w:hAnsi="仿宋"/>
          <w:sz w:val="28"/>
          <w:szCs w:val="28"/>
        </w:rPr>
        <w:t>不</w:t>
      </w:r>
      <w:proofErr w:type="gramEnd"/>
      <w:r w:rsidR="001A6B30" w:rsidRPr="001A6B30">
        <w:rPr>
          <w:rFonts w:ascii="仿宋" w:eastAsia="仿宋" w:hAnsi="仿宋"/>
          <w:sz w:val="28"/>
          <w:szCs w:val="28"/>
        </w:rPr>
        <w:t>返还。</w:t>
      </w:r>
    </w:p>
    <w:p w14:paraId="0A056329" w14:textId="3D8C82A4" w:rsidR="005B4D94" w:rsidRPr="001A6B30" w:rsidRDefault="005B4D94" w:rsidP="001A6B30">
      <w:pPr>
        <w:ind w:firstLineChars="200" w:firstLine="560"/>
        <w:rPr>
          <w:rFonts w:ascii="仿宋" w:eastAsia="仿宋" w:hAnsi="仿宋"/>
          <w:sz w:val="28"/>
          <w:szCs w:val="28"/>
        </w:rPr>
      </w:pPr>
      <w:r>
        <w:rPr>
          <w:rFonts w:ascii="仿宋" w:eastAsia="仿宋" w:hAnsi="仿宋" w:hint="eastAsia"/>
          <w:sz w:val="28"/>
          <w:szCs w:val="28"/>
        </w:rPr>
        <w:t>8、</w:t>
      </w:r>
      <w:r w:rsidRPr="005B4D94">
        <w:rPr>
          <w:rFonts w:ascii="仿宋" w:eastAsia="仿宋" w:hAnsi="仿宋" w:hint="eastAsia"/>
          <w:sz w:val="28"/>
          <w:szCs w:val="28"/>
        </w:rPr>
        <w:t>中标单位应确保按照校方师生的需求及时安放自助售卖机，以确保所售商品的供应</w:t>
      </w:r>
      <w:r>
        <w:rPr>
          <w:rFonts w:ascii="仿宋" w:eastAsia="仿宋" w:hAnsi="仿宋" w:hint="eastAsia"/>
          <w:sz w:val="28"/>
          <w:szCs w:val="28"/>
        </w:rPr>
        <w:t>，</w:t>
      </w:r>
      <w:r w:rsidRPr="005B4D94">
        <w:rPr>
          <w:rFonts w:ascii="仿宋" w:eastAsia="仿宋" w:hAnsi="仿宋" w:hint="eastAsia"/>
          <w:sz w:val="28"/>
          <w:szCs w:val="28"/>
        </w:rPr>
        <w:t>不得在未经</w:t>
      </w:r>
      <w:r>
        <w:rPr>
          <w:rFonts w:ascii="仿宋" w:eastAsia="仿宋" w:hAnsi="仿宋" w:hint="eastAsia"/>
          <w:sz w:val="28"/>
          <w:szCs w:val="28"/>
        </w:rPr>
        <w:t>招标人</w:t>
      </w:r>
      <w:r w:rsidRPr="005B4D94">
        <w:rPr>
          <w:rFonts w:ascii="仿宋" w:eastAsia="仿宋" w:hAnsi="仿宋" w:hint="eastAsia"/>
          <w:sz w:val="28"/>
          <w:szCs w:val="28"/>
        </w:rPr>
        <w:t>同意的情况下擅自移动或搬走机器设备</w:t>
      </w:r>
      <w:r>
        <w:rPr>
          <w:rFonts w:ascii="仿宋" w:eastAsia="仿宋" w:hAnsi="仿宋" w:hint="eastAsia"/>
          <w:sz w:val="28"/>
          <w:szCs w:val="28"/>
        </w:rPr>
        <w:t>。</w:t>
      </w:r>
      <w:r w:rsidRPr="005B4D94">
        <w:rPr>
          <w:rFonts w:ascii="仿宋" w:eastAsia="仿宋" w:hAnsi="仿宋" w:hint="eastAsia"/>
          <w:sz w:val="28"/>
          <w:szCs w:val="28"/>
        </w:rPr>
        <w:t>中标单位须确保所提供设备的正常工作。若设备出现故障厂商又不能在</w:t>
      </w:r>
      <w:r>
        <w:rPr>
          <w:rFonts w:ascii="仿宋" w:eastAsia="仿宋" w:hAnsi="仿宋" w:hint="eastAsia"/>
          <w:sz w:val="28"/>
          <w:szCs w:val="28"/>
        </w:rPr>
        <w:t>规定时间</w:t>
      </w:r>
      <w:r w:rsidRPr="005B4D94">
        <w:rPr>
          <w:rFonts w:ascii="仿宋" w:eastAsia="仿宋" w:hAnsi="仿宋"/>
          <w:sz w:val="28"/>
          <w:szCs w:val="28"/>
        </w:rPr>
        <w:t>内解决问题的，</w:t>
      </w:r>
      <w:r>
        <w:rPr>
          <w:rFonts w:ascii="仿宋" w:eastAsia="仿宋" w:hAnsi="仿宋" w:hint="eastAsia"/>
          <w:sz w:val="28"/>
          <w:szCs w:val="28"/>
        </w:rPr>
        <w:t>招标人</w:t>
      </w:r>
      <w:r w:rsidRPr="005B4D94">
        <w:rPr>
          <w:rFonts w:ascii="仿宋" w:eastAsia="仿宋" w:hAnsi="仿宋"/>
          <w:sz w:val="28"/>
          <w:szCs w:val="28"/>
        </w:rPr>
        <w:t>有权要求中标单位需更换全新的设备；若连续30</w:t>
      </w:r>
      <w:r w:rsidRPr="005B4D94">
        <w:rPr>
          <w:rFonts w:ascii="仿宋" w:eastAsia="仿宋" w:hAnsi="仿宋"/>
          <w:sz w:val="28"/>
          <w:szCs w:val="28"/>
        </w:rPr>
        <w:lastRenderedPageBreak/>
        <w:t>天内相同情况发生三次及以上，</w:t>
      </w:r>
      <w:r w:rsidR="00F66601">
        <w:rPr>
          <w:rFonts w:ascii="仿宋" w:eastAsia="仿宋" w:hAnsi="仿宋" w:hint="eastAsia"/>
          <w:sz w:val="28"/>
          <w:szCs w:val="28"/>
        </w:rPr>
        <w:t>招标人</w:t>
      </w:r>
      <w:r w:rsidRPr="005B4D94">
        <w:rPr>
          <w:rFonts w:ascii="仿宋" w:eastAsia="仿宋" w:hAnsi="仿宋"/>
          <w:sz w:val="28"/>
          <w:szCs w:val="28"/>
        </w:rPr>
        <w:t>可提出终止合同；</w:t>
      </w:r>
    </w:p>
    <w:p w14:paraId="0AB33F1A" w14:textId="2AB61812" w:rsidR="001A6B30" w:rsidRDefault="00F66601" w:rsidP="000343E4">
      <w:pPr>
        <w:ind w:firstLineChars="200" w:firstLine="560"/>
        <w:rPr>
          <w:rFonts w:ascii="仿宋" w:eastAsia="仿宋" w:hAnsi="仿宋"/>
          <w:sz w:val="28"/>
          <w:szCs w:val="28"/>
        </w:rPr>
      </w:pPr>
      <w:r>
        <w:rPr>
          <w:rFonts w:ascii="仿宋" w:eastAsia="仿宋" w:hAnsi="仿宋"/>
          <w:sz w:val="28"/>
          <w:szCs w:val="28"/>
        </w:rPr>
        <w:t>9</w:t>
      </w:r>
      <w:r w:rsidR="001A6B30" w:rsidRPr="001A6B30">
        <w:rPr>
          <w:rFonts w:ascii="仿宋" w:eastAsia="仿宋" w:hAnsi="仿宋"/>
          <w:sz w:val="28"/>
          <w:szCs w:val="28"/>
        </w:rPr>
        <w:t>、</w:t>
      </w:r>
      <w:r w:rsidR="00C47441">
        <w:rPr>
          <w:rFonts w:ascii="仿宋" w:eastAsia="仿宋" w:hAnsi="仿宋" w:hint="eastAsia"/>
          <w:sz w:val="28"/>
          <w:szCs w:val="28"/>
        </w:rPr>
        <w:t>招标人</w:t>
      </w:r>
      <w:r w:rsidR="000343E4" w:rsidRPr="000343E4">
        <w:rPr>
          <w:rFonts w:ascii="仿宋" w:eastAsia="仿宋" w:hAnsi="仿宋" w:hint="eastAsia"/>
          <w:sz w:val="28"/>
          <w:szCs w:val="28"/>
        </w:rPr>
        <w:t>对中标单位</w:t>
      </w:r>
      <w:r w:rsidR="000343E4">
        <w:rPr>
          <w:rFonts w:ascii="仿宋" w:eastAsia="仿宋" w:hAnsi="仿宋" w:hint="eastAsia"/>
          <w:sz w:val="28"/>
          <w:szCs w:val="28"/>
        </w:rPr>
        <w:t>所售产品质量、</w:t>
      </w:r>
      <w:r w:rsidR="000343E4" w:rsidRPr="000343E4">
        <w:rPr>
          <w:rFonts w:ascii="仿宋" w:eastAsia="仿宋" w:hAnsi="仿宋" w:hint="eastAsia"/>
          <w:sz w:val="28"/>
          <w:szCs w:val="28"/>
        </w:rPr>
        <w:t>服务质量和收费标准实施监管，如果中标</w:t>
      </w:r>
      <w:r w:rsidR="00C47441">
        <w:rPr>
          <w:rFonts w:ascii="仿宋" w:eastAsia="仿宋" w:hAnsi="仿宋" w:hint="eastAsia"/>
          <w:sz w:val="28"/>
          <w:szCs w:val="28"/>
        </w:rPr>
        <w:t>单位</w:t>
      </w:r>
      <w:r w:rsidR="000343E4" w:rsidRPr="000343E4">
        <w:rPr>
          <w:rFonts w:ascii="仿宋" w:eastAsia="仿宋" w:hAnsi="仿宋" w:hint="eastAsia"/>
          <w:sz w:val="28"/>
          <w:szCs w:val="28"/>
        </w:rPr>
        <w:t>提供的服务无法满足学生正常要求，</w:t>
      </w:r>
      <w:r w:rsidR="00C47441">
        <w:rPr>
          <w:rFonts w:ascii="仿宋" w:eastAsia="仿宋" w:hAnsi="仿宋" w:hint="eastAsia"/>
          <w:sz w:val="28"/>
          <w:szCs w:val="28"/>
        </w:rPr>
        <w:t>招标人</w:t>
      </w:r>
      <w:r w:rsidR="000343E4" w:rsidRPr="000343E4">
        <w:rPr>
          <w:rFonts w:ascii="仿宋" w:eastAsia="仿宋" w:hAnsi="仿宋" w:hint="eastAsia"/>
          <w:sz w:val="28"/>
          <w:szCs w:val="28"/>
        </w:rPr>
        <w:t>正式书面反馈意见后仍不见改善，</w:t>
      </w:r>
      <w:r w:rsidR="00C47441">
        <w:rPr>
          <w:rFonts w:ascii="仿宋" w:eastAsia="仿宋" w:hAnsi="仿宋" w:hint="eastAsia"/>
          <w:sz w:val="28"/>
          <w:szCs w:val="28"/>
        </w:rPr>
        <w:t>招标人</w:t>
      </w:r>
      <w:r w:rsidR="000343E4" w:rsidRPr="000343E4">
        <w:rPr>
          <w:rFonts w:ascii="仿宋" w:eastAsia="仿宋" w:hAnsi="仿宋" w:hint="eastAsia"/>
          <w:sz w:val="28"/>
          <w:szCs w:val="28"/>
        </w:rPr>
        <w:t>有权随时终止合同</w:t>
      </w:r>
      <w:r w:rsidR="000343E4">
        <w:rPr>
          <w:rFonts w:ascii="仿宋" w:eastAsia="仿宋" w:hAnsi="仿宋" w:hint="eastAsia"/>
          <w:sz w:val="28"/>
          <w:szCs w:val="28"/>
        </w:rPr>
        <w:t>。</w:t>
      </w:r>
      <w:r w:rsidR="000343E4" w:rsidRPr="000343E4">
        <w:rPr>
          <w:rFonts w:ascii="仿宋" w:eastAsia="仿宋" w:hAnsi="仿宋"/>
          <w:sz w:val="28"/>
          <w:szCs w:val="28"/>
        </w:rPr>
        <w:t>中标单位所销售食品、饮料等商品价格不得高于市场同类自助售卖机商品销售价格</w:t>
      </w:r>
      <w:r w:rsidR="001A6B30" w:rsidRPr="001A6B30">
        <w:rPr>
          <w:rFonts w:ascii="仿宋" w:eastAsia="仿宋" w:hAnsi="仿宋"/>
          <w:sz w:val="28"/>
          <w:szCs w:val="28"/>
        </w:rPr>
        <w:t>。</w:t>
      </w:r>
    </w:p>
    <w:p w14:paraId="19888C7C" w14:textId="7212CD43" w:rsidR="001A6B30" w:rsidRPr="001A6B30" w:rsidRDefault="00F66601" w:rsidP="001A6B30">
      <w:pPr>
        <w:ind w:firstLineChars="200" w:firstLine="560"/>
        <w:rPr>
          <w:rFonts w:ascii="仿宋" w:eastAsia="仿宋" w:hAnsi="仿宋"/>
          <w:sz w:val="28"/>
          <w:szCs w:val="28"/>
        </w:rPr>
      </w:pPr>
      <w:r>
        <w:rPr>
          <w:rFonts w:ascii="仿宋" w:eastAsia="仿宋" w:hAnsi="仿宋"/>
          <w:sz w:val="28"/>
          <w:szCs w:val="28"/>
        </w:rPr>
        <w:t>10</w:t>
      </w:r>
      <w:r w:rsidR="001A6B30" w:rsidRPr="001A6B30">
        <w:rPr>
          <w:rFonts w:ascii="仿宋" w:eastAsia="仿宋" w:hAnsi="仿宋"/>
          <w:sz w:val="28"/>
          <w:szCs w:val="28"/>
        </w:rPr>
        <w:t>、中标</w:t>
      </w:r>
      <w:r w:rsidR="00C47441">
        <w:rPr>
          <w:rFonts w:ascii="仿宋" w:eastAsia="仿宋" w:hAnsi="仿宋" w:hint="eastAsia"/>
          <w:sz w:val="28"/>
          <w:szCs w:val="28"/>
        </w:rPr>
        <w:t>单位</w:t>
      </w:r>
      <w:r w:rsidR="001A6B30" w:rsidRPr="001A6B30">
        <w:rPr>
          <w:rFonts w:ascii="仿宋" w:eastAsia="仿宋" w:hAnsi="仿宋"/>
          <w:sz w:val="28"/>
          <w:szCs w:val="28"/>
        </w:rPr>
        <w:t>在</w:t>
      </w:r>
      <w:r w:rsidR="00C47441">
        <w:rPr>
          <w:rFonts w:ascii="仿宋" w:eastAsia="仿宋" w:hAnsi="仿宋" w:hint="eastAsia"/>
          <w:sz w:val="28"/>
          <w:szCs w:val="28"/>
        </w:rPr>
        <w:t>合同</w:t>
      </w:r>
      <w:r w:rsidR="001A6B30" w:rsidRPr="001A6B30">
        <w:rPr>
          <w:rFonts w:ascii="仿宋" w:eastAsia="仿宋" w:hAnsi="仿宋"/>
          <w:sz w:val="28"/>
          <w:szCs w:val="28"/>
        </w:rPr>
        <w:t>期内对发生的一切债权、债务、人身伤害和安全事故等自行承担全部责任及费用。</w:t>
      </w:r>
    </w:p>
    <w:p w14:paraId="1499E62E" w14:textId="3FBBBEFF" w:rsidR="001A6B30" w:rsidRDefault="000343E4" w:rsidP="00C47441">
      <w:pPr>
        <w:ind w:firstLineChars="200" w:firstLine="560"/>
        <w:rPr>
          <w:rFonts w:ascii="仿宋" w:eastAsia="仿宋" w:hAnsi="仿宋"/>
          <w:sz w:val="28"/>
          <w:szCs w:val="28"/>
        </w:rPr>
      </w:pPr>
      <w:r>
        <w:rPr>
          <w:rFonts w:ascii="仿宋" w:eastAsia="仿宋" w:hAnsi="仿宋"/>
          <w:sz w:val="28"/>
          <w:szCs w:val="28"/>
        </w:rPr>
        <w:t>1</w:t>
      </w:r>
      <w:r w:rsidR="00F66601">
        <w:rPr>
          <w:rFonts w:ascii="仿宋" w:eastAsia="仿宋" w:hAnsi="仿宋"/>
          <w:sz w:val="28"/>
          <w:szCs w:val="28"/>
        </w:rPr>
        <w:t>1</w:t>
      </w:r>
      <w:r w:rsidR="001A6B30" w:rsidRPr="001A6B30">
        <w:rPr>
          <w:rFonts w:ascii="仿宋" w:eastAsia="仿宋" w:hAnsi="仿宋"/>
          <w:sz w:val="28"/>
          <w:szCs w:val="28"/>
        </w:rPr>
        <w:t>、中标</w:t>
      </w:r>
      <w:r w:rsidR="00C47441">
        <w:rPr>
          <w:rFonts w:ascii="仿宋" w:eastAsia="仿宋" w:hAnsi="仿宋" w:hint="eastAsia"/>
          <w:sz w:val="28"/>
          <w:szCs w:val="28"/>
        </w:rPr>
        <w:t>单位</w:t>
      </w:r>
      <w:r w:rsidR="001A6B30" w:rsidRPr="001A6B30">
        <w:rPr>
          <w:rFonts w:ascii="仿宋" w:eastAsia="仿宋" w:hAnsi="仿宋"/>
          <w:sz w:val="28"/>
          <w:szCs w:val="28"/>
        </w:rPr>
        <w:t>必须一次性向招标人交纳履约保证金</w:t>
      </w:r>
      <w:r w:rsidR="00C47441">
        <w:rPr>
          <w:rFonts w:ascii="仿宋" w:eastAsia="仿宋" w:hAnsi="仿宋" w:hint="eastAsia"/>
          <w:sz w:val="28"/>
          <w:szCs w:val="28"/>
        </w:rPr>
        <w:t>壹万元（1</w:t>
      </w:r>
      <w:r w:rsidR="00C47441">
        <w:rPr>
          <w:rFonts w:ascii="仿宋" w:eastAsia="仿宋" w:hAnsi="仿宋"/>
          <w:sz w:val="28"/>
          <w:szCs w:val="28"/>
        </w:rPr>
        <w:t>0000</w:t>
      </w:r>
      <w:r w:rsidR="00C47441">
        <w:rPr>
          <w:rFonts w:ascii="仿宋" w:eastAsia="仿宋" w:hAnsi="仿宋" w:hint="eastAsia"/>
          <w:sz w:val="28"/>
          <w:szCs w:val="28"/>
        </w:rPr>
        <w:t>元），</w:t>
      </w:r>
      <w:r w:rsidR="001A6B30" w:rsidRPr="001A6B30">
        <w:rPr>
          <w:rFonts w:ascii="仿宋" w:eastAsia="仿宋" w:hAnsi="仿宋" w:hint="eastAsia"/>
          <w:sz w:val="28"/>
          <w:szCs w:val="28"/>
        </w:rPr>
        <w:t>合同期满后</w:t>
      </w:r>
      <w:r w:rsidR="001A6B30" w:rsidRPr="001A6B30">
        <w:rPr>
          <w:rFonts w:ascii="仿宋" w:eastAsia="仿宋" w:hAnsi="仿宋"/>
          <w:sz w:val="28"/>
          <w:szCs w:val="28"/>
        </w:rPr>
        <w:t>15天内，不出任何意外事故，履约保证金全部不计</w:t>
      </w:r>
      <w:proofErr w:type="gramStart"/>
      <w:r w:rsidR="001A6B30" w:rsidRPr="001A6B30">
        <w:rPr>
          <w:rFonts w:ascii="仿宋" w:eastAsia="仿宋" w:hAnsi="仿宋"/>
          <w:sz w:val="28"/>
          <w:szCs w:val="28"/>
        </w:rPr>
        <w:t>息</w:t>
      </w:r>
      <w:proofErr w:type="gramEnd"/>
      <w:r w:rsidR="001A6B30" w:rsidRPr="001A6B30">
        <w:rPr>
          <w:rFonts w:ascii="仿宋" w:eastAsia="仿宋" w:hAnsi="仿宋"/>
          <w:sz w:val="28"/>
          <w:szCs w:val="28"/>
        </w:rPr>
        <w:t>退还中标</w:t>
      </w:r>
      <w:r w:rsidR="00C47441">
        <w:rPr>
          <w:rFonts w:ascii="仿宋" w:eastAsia="仿宋" w:hAnsi="仿宋" w:hint="eastAsia"/>
          <w:sz w:val="28"/>
          <w:szCs w:val="28"/>
        </w:rPr>
        <w:t>单位</w:t>
      </w:r>
      <w:r w:rsidR="001A6B30" w:rsidRPr="001A6B30">
        <w:rPr>
          <w:rFonts w:ascii="仿宋" w:eastAsia="仿宋" w:hAnsi="仿宋"/>
          <w:sz w:val="28"/>
          <w:szCs w:val="28"/>
        </w:rPr>
        <w:t>。</w:t>
      </w:r>
    </w:p>
    <w:p w14:paraId="2FD410FA" w14:textId="1ED3DFF3" w:rsidR="00F66601" w:rsidRPr="00F66601" w:rsidRDefault="00F66601" w:rsidP="00F66601">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、中标单位应在</w:t>
      </w:r>
      <w:r w:rsidRPr="00F66601">
        <w:rPr>
          <w:rFonts w:ascii="仿宋" w:eastAsia="仿宋" w:hAnsi="仿宋" w:hint="eastAsia"/>
          <w:sz w:val="28"/>
          <w:szCs w:val="28"/>
        </w:rPr>
        <w:t>合同期满</w:t>
      </w:r>
      <w:r>
        <w:rPr>
          <w:rFonts w:ascii="仿宋" w:eastAsia="仿宋" w:hAnsi="仿宋" w:hint="eastAsia"/>
          <w:sz w:val="28"/>
          <w:szCs w:val="28"/>
        </w:rPr>
        <w:t>后</w:t>
      </w:r>
      <w:r w:rsidRPr="00F66601">
        <w:rPr>
          <w:rFonts w:ascii="仿宋" w:eastAsia="仿宋" w:hAnsi="仿宋"/>
          <w:sz w:val="28"/>
          <w:szCs w:val="28"/>
        </w:rPr>
        <w:t>5</w:t>
      </w:r>
      <w:r>
        <w:rPr>
          <w:rFonts w:ascii="仿宋" w:eastAsia="仿宋" w:hAnsi="仿宋" w:hint="eastAsia"/>
          <w:sz w:val="28"/>
          <w:szCs w:val="28"/>
        </w:rPr>
        <w:t>个工作日</w:t>
      </w:r>
      <w:r w:rsidRPr="00F66601">
        <w:rPr>
          <w:rFonts w:ascii="仿宋" w:eastAsia="仿宋" w:hAnsi="仿宋"/>
          <w:sz w:val="28"/>
          <w:szCs w:val="28"/>
        </w:rPr>
        <w:t>内</w:t>
      </w:r>
      <w:r>
        <w:rPr>
          <w:rFonts w:ascii="仿宋" w:eastAsia="仿宋" w:hAnsi="仿宋" w:hint="eastAsia"/>
          <w:sz w:val="28"/>
          <w:szCs w:val="28"/>
        </w:rPr>
        <w:t>腾退</w:t>
      </w:r>
      <w:r w:rsidRPr="00F66601">
        <w:rPr>
          <w:rFonts w:ascii="仿宋" w:eastAsia="仿宋" w:hAnsi="仿宋"/>
          <w:sz w:val="28"/>
          <w:szCs w:val="28"/>
        </w:rPr>
        <w:t>场地，撤离自行投入的全部</w:t>
      </w:r>
      <w:r>
        <w:rPr>
          <w:rFonts w:ascii="仿宋" w:eastAsia="仿宋" w:hAnsi="仿宋" w:hint="eastAsia"/>
          <w:sz w:val="28"/>
          <w:szCs w:val="28"/>
        </w:rPr>
        <w:t>可移动</w:t>
      </w:r>
      <w:r w:rsidRPr="00F66601">
        <w:rPr>
          <w:rFonts w:ascii="仿宋" w:eastAsia="仿宋" w:hAnsi="仿宋"/>
          <w:sz w:val="28"/>
          <w:szCs w:val="28"/>
        </w:rPr>
        <w:t>资产，并恢复建设前场地原状</w:t>
      </w:r>
      <w:r>
        <w:rPr>
          <w:rFonts w:ascii="仿宋" w:eastAsia="仿宋" w:hAnsi="仿宋" w:hint="eastAsia"/>
          <w:sz w:val="28"/>
          <w:szCs w:val="28"/>
        </w:rPr>
        <w:t>保证场地卫生</w:t>
      </w:r>
      <w:r w:rsidRPr="00F66601">
        <w:rPr>
          <w:rFonts w:ascii="仿宋" w:eastAsia="仿宋" w:hAnsi="仿宋"/>
          <w:sz w:val="28"/>
          <w:szCs w:val="28"/>
        </w:rPr>
        <w:t>。若不腾退，场内所有</w:t>
      </w:r>
      <w:r>
        <w:rPr>
          <w:rFonts w:ascii="仿宋" w:eastAsia="仿宋" w:hAnsi="仿宋" w:hint="eastAsia"/>
          <w:sz w:val="28"/>
          <w:szCs w:val="28"/>
        </w:rPr>
        <w:t>中标单位</w:t>
      </w:r>
      <w:r w:rsidRPr="00F66601">
        <w:rPr>
          <w:rFonts w:ascii="仿宋" w:eastAsia="仿宋" w:hAnsi="仿宋"/>
          <w:sz w:val="28"/>
          <w:szCs w:val="28"/>
        </w:rPr>
        <w:t>投入的财产均视为无主物，</w:t>
      </w:r>
      <w:r>
        <w:rPr>
          <w:rFonts w:ascii="仿宋" w:eastAsia="仿宋" w:hAnsi="仿宋" w:hint="eastAsia"/>
          <w:sz w:val="28"/>
          <w:szCs w:val="28"/>
        </w:rPr>
        <w:t>招标人</w:t>
      </w:r>
      <w:r w:rsidRPr="00F66601">
        <w:rPr>
          <w:rFonts w:ascii="仿宋" w:eastAsia="仿宋" w:hAnsi="仿宋"/>
          <w:sz w:val="28"/>
          <w:szCs w:val="28"/>
        </w:rPr>
        <w:t>有权处置资产，清退场地并恢复原状。由此产生的费用由中标单位承担。</w:t>
      </w:r>
    </w:p>
    <w:p w14:paraId="6F203F6F" w14:textId="103276EE" w:rsidR="001A6B30" w:rsidRPr="008709EC" w:rsidRDefault="00F66601" w:rsidP="001A6B30">
      <w:pPr>
        <w:ind w:firstLineChars="200" w:firstLine="560"/>
        <w:rPr>
          <w:rFonts w:ascii="黑体" w:eastAsia="黑体" w:hAnsi="黑体"/>
          <w:sz w:val="28"/>
          <w:szCs w:val="28"/>
        </w:rPr>
      </w:pPr>
      <w:r w:rsidRPr="008709EC">
        <w:rPr>
          <w:rFonts w:ascii="黑体" w:eastAsia="黑体" w:hAnsi="黑体" w:hint="eastAsia"/>
          <w:sz w:val="28"/>
          <w:szCs w:val="28"/>
        </w:rPr>
        <w:t>八</w:t>
      </w:r>
      <w:r w:rsidR="001A6B30" w:rsidRPr="008709EC">
        <w:rPr>
          <w:rFonts w:ascii="黑体" w:eastAsia="黑体" w:hAnsi="黑体" w:hint="eastAsia"/>
          <w:sz w:val="28"/>
          <w:szCs w:val="28"/>
        </w:rPr>
        <w:t>、违约处理</w:t>
      </w:r>
    </w:p>
    <w:p w14:paraId="432E8587" w14:textId="4C583A2B" w:rsidR="001A6B30" w:rsidRPr="001A6B30" w:rsidRDefault="001A6B30" w:rsidP="001A6B30">
      <w:pPr>
        <w:ind w:firstLineChars="200" w:firstLine="560"/>
        <w:rPr>
          <w:rFonts w:ascii="仿宋" w:eastAsia="仿宋" w:hAnsi="仿宋"/>
          <w:sz w:val="28"/>
          <w:szCs w:val="28"/>
        </w:rPr>
      </w:pPr>
      <w:r w:rsidRPr="001A6B30">
        <w:rPr>
          <w:rFonts w:ascii="仿宋" w:eastAsia="仿宋" w:hAnsi="仿宋"/>
          <w:sz w:val="28"/>
          <w:szCs w:val="28"/>
        </w:rPr>
        <w:t>1、</w:t>
      </w:r>
      <w:r w:rsidR="00F66601">
        <w:rPr>
          <w:rFonts w:ascii="仿宋" w:eastAsia="仿宋" w:hAnsi="仿宋" w:hint="eastAsia"/>
          <w:sz w:val="28"/>
          <w:szCs w:val="28"/>
        </w:rPr>
        <w:t>中标单位</w:t>
      </w:r>
      <w:r w:rsidRPr="001A6B30">
        <w:rPr>
          <w:rFonts w:ascii="仿宋" w:eastAsia="仿宋" w:hAnsi="仿宋"/>
          <w:sz w:val="28"/>
          <w:szCs w:val="28"/>
        </w:rPr>
        <w:t>售卖</w:t>
      </w:r>
      <w:r w:rsidR="00F66601">
        <w:rPr>
          <w:rFonts w:ascii="仿宋" w:eastAsia="仿宋" w:hAnsi="仿宋" w:hint="eastAsia"/>
          <w:sz w:val="28"/>
          <w:szCs w:val="28"/>
        </w:rPr>
        <w:t>过期、变质食品或其他依据有关法律法规认定为不合格产品</w:t>
      </w:r>
      <w:r w:rsidRPr="001A6B30">
        <w:rPr>
          <w:rFonts w:ascii="仿宋" w:eastAsia="仿宋" w:hAnsi="仿宋"/>
          <w:sz w:val="28"/>
          <w:szCs w:val="28"/>
        </w:rPr>
        <w:t>，每发现一次须向招标人支付违约金1000元。累计三次招标人有权终止合同，且风险保证金不予退还。</w:t>
      </w:r>
    </w:p>
    <w:p w14:paraId="4EF2B947" w14:textId="17E4488A" w:rsidR="001A6B30" w:rsidRDefault="00F66601" w:rsidP="001A6B30">
      <w:pPr>
        <w:ind w:firstLineChars="200" w:firstLine="560"/>
        <w:rPr>
          <w:rFonts w:ascii="仿宋" w:eastAsia="仿宋" w:hAnsi="仿宋"/>
          <w:sz w:val="28"/>
          <w:szCs w:val="28"/>
        </w:rPr>
      </w:pPr>
      <w:r>
        <w:rPr>
          <w:rFonts w:ascii="仿宋" w:eastAsia="仿宋" w:hAnsi="仿宋"/>
          <w:sz w:val="28"/>
          <w:szCs w:val="28"/>
        </w:rPr>
        <w:t>2</w:t>
      </w:r>
      <w:r w:rsidR="001A6B30" w:rsidRPr="001A6B30">
        <w:rPr>
          <w:rFonts w:ascii="仿宋" w:eastAsia="仿宋" w:hAnsi="仿宋"/>
          <w:sz w:val="28"/>
          <w:szCs w:val="28"/>
        </w:rPr>
        <w:t>、</w:t>
      </w:r>
      <w:r>
        <w:rPr>
          <w:rFonts w:ascii="仿宋" w:eastAsia="仿宋" w:hAnsi="仿宋" w:hint="eastAsia"/>
          <w:sz w:val="28"/>
          <w:szCs w:val="28"/>
        </w:rPr>
        <w:t>中标单位</w:t>
      </w:r>
      <w:r w:rsidR="001A6B30" w:rsidRPr="001A6B30">
        <w:rPr>
          <w:rFonts w:ascii="仿宋" w:eastAsia="仿宋" w:hAnsi="仿宋"/>
          <w:sz w:val="28"/>
          <w:szCs w:val="28"/>
        </w:rPr>
        <w:t>不按要求做好</w:t>
      </w:r>
      <w:r>
        <w:rPr>
          <w:rFonts w:ascii="仿宋" w:eastAsia="仿宋" w:hAnsi="仿宋" w:hint="eastAsia"/>
          <w:sz w:val="28"/>
          <w:szCs w:val="28"/>
        </w:rPr>
        <w:t>自助售卖机周边</w:t>
      </w:r>
      <w:r w:rsidR="001A6B30" w:rsidRPr="001A6B30">
        <w:rPr>
          <w:rFonts w:ascii="仿宋" w:eastAsia="仿宋" w:hAnsi="仿宋"/>
          <w:sz w:val="28"/>
          <w:szCs w:val="28"/>
        </w:rPr>
        <w:t>卫生，在招标人要求整改的限期内仍未整改完毕的，</w:t>
      </w:r>
      <w:r>
        <w:rPr>
          <w:rFonts w:ascii="仿宋" w:eastAsia="仿宋" w:hAnsi="仿宋" w:hint="eastAsia"/>
          <w:sz w:val="28"/>
          <w:szCs w:val="28"/>
        </w:rPr>
        <w:t>中标单位</w:t>
      </w:r>
      <w:r w:rsidR="001A6B30" w:rsidRPr="001A6B30">
        <w:rPr>
          <w:rFonts w:ascii="仿宋" w:eastAsia="仿宋" w:hAnsi="仿宋"/>
          <w:sz w:val="28"/>
          <w:szCs w:val="28"/>
        </w:rPr>
        <w:t>须向招标人支付违约金200元/次。乱张贴、摆放宣传单张、海报，不听从管理人员劝告，需向招标人缴纳违约金500元</w:t>
      </w:r>
      <w:r>
        <w:rPr>
          <w:rFonts w:ascii="仿宋" w:eastAsia="仿宋" w:hAnsi="仿宋" w:hint="eastAsia"/>
          <w:sz w:val="28"/>
          <w:szCs w:val="28"/>
        </w:rPr>
        <w:t>/次</w:t>
      </w:r>
      <w:r w:rsidR="001A6B30" w:rsidRPr="001A6B30">
        <w:rPr>
          <w:rFonts w:ascii="仿宋" w:eastAsia="仿宋" w:hAnsi="仿宋"/>
          <w:sz w:val="28"/>
          <w:szCs w:val="28"/>
        </w:rPr>
        <w:t>。</w:t>
      </w:r>
    </w:p>
    <w:p w14:paraId="2BBF85EE" w14:textId="03E36E62" w:rsidR="008709EC" w:rsidRPr="001A6B30" w:rsidRDefault="008709EC" w:rsidP="001A6B30">
      <w:pPr>
        <w:ind w:firstLineChars="200" w:firstLine="560"/>
        <w:rPr>
          <w:rFonts w:ascii="仿宋" w:eastAsia="仿宋" w:hAnsi="仿宋"/>
          <w:sz w:val="28"/>
          <w:szCs w:val="28"/>
        </w:rPr>
      </w:pPr>
      <w:r>
        <w:rPr>
          <w:rFonts w:ascii="仿宋" w:eastAsia="仿宋" w:hAnsi="仿宋" w:hint="eastAsia"/>
          <w:sz w:val="28"/>
          <w:szCs w:val="28"/>
        </w:rPr>
        <w:lastRenderedPageBreak/>
        <w:t>3、中标单位</w:t>
      </w:r>
      <w:r w:rsidRPr="008709EC">
        <w:rPr>
          <w:rFonts w:ascii="仿宋" w:eastAsia="仿宋" w:hAnsi="仿宋" w:hint="eastAsia"/>
          <w:sz w:val="28"/>
          <w:szCs w:val="28"/>
        </w:rPr>
        <w:t>在未经校方同意的情况下擅自移动或搬走机器设备，按照每天</w:t>
      </w:r>
      <w:r w:rsidRPr="008709EC">
        <w:rPr>
          <w:rFonts w:ascii="仿宋" w:eastAsia="仿宋" w:hAnsi="仿宋"/>
          <w:sz w:val="28"/>
          <w:szCs w:val="28"/>
        </w:rPr>
        <w:t>500.00元</w:t>
      </w:r>
      <w:r>
        <w:rPr>
          <w:rFonts w:ascii="仿宋" w:eastAsia="仿宋" w:hAnsi="仿宋" w:hint="eastAsia"/>
          <w:sz w:val="28"/>
          <w:szCs w:val="28"/>
        </w:rPr>
        <w:t>缴交违约金</w:t>
      </w:r>
      <w:r w:rsidRPr="008709EC">
        <w:rPr>
          <w:rFonts w:ascii="仿宋" w:eastAsia="仿宋" w:hAnsi="仿宋"/>
          <w:sz w:val="28"/>
          <w:szCs w:val="28"/>
        </w:rPr>
        <w:t>直至相应机器设备重新复位为止；</w:t>
      </w:r>
    </w:p>
    <w:p w14:paraId="256C6223" w14:textId="4464F7D4" w:rsidR="001A6B30" w:rsidRPr="001A6B30" w:rsidRDefault="008709EC" w:rsidP="001A6B30">
      <w:pPr>
        <w:ind w:firstLineChars="200" w:firstLine="560"/>
        <w:rPr>
          <w:rFonts w:ascii="仿宋" w:eastAsia="仿宋" w:hAnsi="仿宋"/>
          <w:sz w:val="28"/>
          <w:szCs w:val="28"/>
        </w:rPr>
      </w:pPr>
      <w:r>
        <w:rPr>
          <w:rFonts w:ascii="仿宋" w:eastAsia="仿宋" w:hAnsi="仿宋"/>
          <w:sz w:val="28"/>
          <w:szCs w:val="28"/>
        </w:rPr>
        <w:t>4</w:t>
      </w:r>
      <w:r w:rsidR="001A6B30" w:rsidRPr="001A6B30">
        <w:rPr>
          <w:rFonts w:ascii="仿宋" w:eastAsia="仿宋" w:hAnsi="仿宋"/>
          <w:sz w:val="28"/>
          <w:szCs w:val="28"/>
        </w:rPr>
        <w:t>、</w:t>
      </w:r>
      <w:r>
        <w:rPr>
          <w:rFonts w:ascii="仿宋" w:eastAsia="仿宋" w:hAnsi="仿宋" w:hint="eastAsia"/>
          <w:sz w:val="28"/>
          <w:szCs w:val="28"/>
        </w:rPr>
        <w:t>中标单位</w:t>
      </w:r>
      <w:r w:rsidR="001A6B30" w:rsidRPr="001A6B30">
        <w:rPr>
          <w:rFonts w:ascii="仿宋" w:eastAsia="仿宋" w:hAnsi="仿宋"/>
          <w:sz w:val="28"/>
          <w:szCs w:val="28"/>
        </w:rPr>
        <w:t>的经营内容超出</w:t>
      </w:r>
      <w:r>
        <w:rPr>
          <w:rFonts w:ascii="仿宋" w:eastAsia="仿宋" w:hAnsi="仿宋" w:hint="eastAsia"/>
          <w:sz w:val="28"/>
          <w:szCs w:val="28"/>
        </w:rPr>
        <w:t>自助售卖机</w:t>
      </w:r>
      <w:r w:rsidR="001A6B30" w:rsidRPr="001A6B30">
        <w:rPr>
          <w:rFonts w:ascii="仿宋" w:eastAsia="仿宋" w:hAnsi="仿宋"/>
          <w:sz w:val="28"/>
          <w:szCs w:val="28"/>
        </w:rPr>
        <w:t>经营范围的，须向招标人支付违约金1000元/次。累计三次，招标人有权终止合同，且</w:t>
      </w:r>
      <w:r>
        <w:rPr>
          <w:rFonts w:ascii="仿宋" w:eastAsia="仿宋" w:hAnsi="仿宋" w:hint="eastAsia"/>
          <w:sz w:val="28"/>
          <w:szCs w:val="28"/>
        </w:rPr>
        <w:t>履约</w:t>
      </w:r>
      <w:r w:rsidR="001A6B30" w:rsidRPr="001A6B30">
        <w:rPr>
          <w:rFonts w:ascii="仿宋" w:eastAsia="仿宋" w:hAnsi="仿宋"/>
          <w:sz w:val="28"/>
          <w:szCs w:val="28"/>
        </w:rPr>
        <w:t>保证金不予退还。</w:t>
      </w:r>
    </w:p>
    <w:p w14:paraId="49FDA5BE" w14:textId="22ED7BE9" w:rsidR="001A6B30" w:rsidRPr="001A6B30" w:rsidRDefault="008709EC" w:rsidP="001A6B30">
      <w:pPr>
        <w:ind w:firstLineChars="200" w:firstLine="560"/>
        <w:rPr>
          <w:rFonts w:ascii="仿宋" w:eastAsia="仿宋" w:hAnsi="仿宋"/>
          <w:sz w:val="28"/>
          <w:szCs w:val="28"/>
        </w:rPr>
      </w:pPr>
      <w:r>
        <w:rPr>
          <w:rFonts w:ascii="仿宋" w:eastAsia="仿宋" w:hAnsi="仿宋"/>
          <w:sz w:val="28"/>
          <w:szCs w:val="28"/>
        </w:rPr>
        <w:t>5</w:t>
      </w:r>
      <w:r w:rsidR="001A6B30" w:rsidRPr="001A6B30">
        <w:rPr>
          <w:rFonts w:ascii="仿宋" w:eastAsia="仿宋" w:hAnsi="仿宋"/>
          <w:sz w:val="28"/>
          <w:szCs w:val="28"/>
        </w:rPr>
        <w:t>、</w:t>
      </w:r>
      <w:r>
        <w:rPr>
          <w:rFonts w:ascii="仿宋" w:eastAsia="仿宋" w:hAnsi="仿宋" w:hint="eastAsia"/>
          <w:sz w:val="28"/>
          <w:szCs w:val="28"/>
        </w:rPr>
        <w:t>中标单位</w:t>
      </w:r>
      <w:r w:rsidR="001A6B30" w:rsidRPr="001A6B30">
        <w:rPr>
          <w:rFonts w:ascii="仿宋" w:eastAsia="仿宋" w:hAnsi="仿宋"/>
          <w:sz w:val="28"/>
          <w:szCs w:val="28"/>
        </w:rPr>
        <w:t>聘请的所有工作人员与招标人师生发生争吵或冲突，没做到文明、礼貌、热情周到地提供服务的，需向招标人缴纳违约金200元</w:t>
      </w:r>
      <w:r>
        <w:rPr>
          <w:rFonts w:ascii="仿宋" w:eastAsia="仿宋" w:hAnsi="仿宋" w:hint="eastAsia"/>
          <w:sz w:val="28"/>
          <w:szCs w:val="28"/>
        </w:rPr>
        <w:t>/次</w:t>
      </w:r>
      <w:r w:rsidR="001A6B30" w:rsidRPr="001A6B30">
        <w:rPr>
          <w:rFonts w:ascii="仿宋" w:eastAsia="仿宋" w:hAnsi="仿宋"/>
          <w:sz w:val="28"/>
          <w:szCs w:val="28"/>
        </w:rPr>
        <w:t>。</w:t>
      </w:r>
    </w:p>
    <w:p w14:paraId="22CC3960" w14:textId="14C29128" w:rsidR="001A6B30" w:rsidRPr="001A6B30" w:rsidRDefault="008709EC" w:rsidP="001A6B30">
      <w:pPr>
        <w:ind w:firstLineChars="200" w:firstLine="560"/>
        <w:rPr>
          <w:rFonts w:ascii="仿宋" w:eastAsia="仿宋" w:hAnsi="仿宋"/>
          <w:sz w:val="28"/>
          <w:szCs w:val="28"/>
        </w:rPr>
      </w:pPr>
      <w:r>
        <w:rPr>
          <w:rFonts w:ascii="仿宋" w:eastAsia="仿宋" w:hAnsi="仿宋"/>
          <w:sz w:val="28"/>
          <w:szCs w:val="28"/>
        </w:rPr>
        <w:t>6</w:t>
      </w:r>
      <w:r w:rsidR="001A6B30" w:rsidRPr="001A6B30">
        <w:rPr>
          <w:rFonts w:ascii="仿宋" w:eastAsia="仿宋" w:hAnsi="仿宋"/>
          <w:sz w:val="28"/>
          <w:szCs w:val="28"/>
        </w:rPr>
        <w:t>、</w:t>
      </w:r>
      <w:r>
        <w:rPr>
          <w:rFonts w:ascii="仿宋" w:eastAsia="仿宋" w:hAnsi="仿宋" w:hint="eastAsia"/>
          <w:sz w:val="28"/>
          <w:szCs w:val="28"/>
        </w:rPr>
        <w:t>中标单位</w:t>
      </w:r>
      <w:r w:rsidR="001A6B30" w:rsidRPr="001A6B30">
        <w:rPr>
          <w:rFonts w:ascii="仿宋" w:eastAsia="仿宋" w:hAnsi="仿宋"/>
          <w:sz w:val="28"/>
          <w:szCs w:val="28"/>
        </w:rPr>
        <w:t>无正当理由，负责人不亲自出席招标人组织的相关工作会议的，须向招标人支付违约金200元/次。</w:t>
      </w:r>
    </w:p>
    <w:p w14:paraId="0FC1D911" w14:textId="5A818576" w:rsidR="001A6B30" w:rsidRPr="001A6B30" w:rsidRDefault="008709EC" w:rsidP="001A6B30">
      <w:pPr>
        <w:ind w:firstLineChars="200" w:firstLine="560"/>
        <w:rPr>
          <w:rFonts w:ascii="仿宋" w:eastAsia="仿宋" w:hAnsi="仿宋"/>
          <w:sz w:val="28"/>
          <w:szCs w:val="28"/>
        </w:rPr>
      </w:pPr>
      <w:r>
        <w:rPr>
          <w:rFonts w:ascii="仿宋" w:eastAsia="仿宋" w:hAnsi="仿宋"/>
          <w:sz w:val="28"/>
          <w:szCs w:val="28"/>
        </w:rPr>
        <w:t>7</w:t>
      </w:r>
      <w:r w:rsidR="001A6B30" w:rsidRPr="001A6B30">
        <w:rPr>
          <w:rFonts w:ascii="仿宋" w:eastAsia="仿宋" w:hAnsi="仿宋"/>
          <w:sz w:val="28"/>
          <w:szCs w:val="28"/>
        </w:rPr>
        <w:t>、</w:t>
      </w:r>
      <w:r>
        <w:rPr>
          <w:rFonts w:ascii="仿宋" w:eastAsia="仿宋" w:hAnsi="仿宋" w:hint="eastAsia"/>
          <w:sz w:val="28"/>
          <w:szCs w:val="28"/>
        </w:rPr>
        <w:t>中标</w:t>
      </w:r>
      <w:r w:rsidR="001A6B30" w:rsidRPr="001A6B30">
        <w:rPr>
          <w:rFonts w:ascii="仿宋" w:eastAsia="仿宋" w:hAnsi="仿宋"/>
          <w:sz w:val="28"/>
          <w:szCs w:val="28"/>
        </w:rPr>
        <w:t>出现下列情况之一的，</w:t>
      </w:r>
      <w:proofErr w:type="gramStart"/>
      <w:r w:rsidR="001A6B30" w:rsidRPr="001A6B30">
        <w:rPr>
          <w:rFonts w:ascii="仿宋" w:eastAsia="仿宋" w:hAnsi="仿宋"/>
          <w:sz w:val="28"/>
          <w:szCs w:val="28"/>
        </w:rPr>
        <w:t>每次须</w:t>
      </w:r>
      <w:proofErr w:type="gramEnd"/>
      <w:r w:rsidR="001A6B30" w:rsidRPr="001A6B30">
        <w:rPr>
          <w:rFonts w:ascii="仿宋" w:eastAsia="仿宋" w:hAnsi="仿宋"/>
          <w:sz w:val="28"/>
          <w:szCs w:val="28"/>
        </w:rPr>
        <w:t>向招标人缴纳违约金2000元：违反消防安全制度和有关操作规程；违反用水、用电管理规定的；存在火灾隐患，招标人通知后逾期仍未整改的。</w:t>
      </w:r>
    </w:p>
    <w:p w14:paraId="1AB115B4" w14:textId="6BD5526F" w:rsidR="001A6B30" w:rsidRPr="001A6B30" w:rsidRDefault="008709EC" w:rsidP="001A6B30">
      <w:pPr>
        <w:ind w:firstLineChars="200" w:firstLine="560"/>
        <w:rPr>
          <w:rFonts w:ascii="仿宋" w:eastAsia="仿宋" w:hAnsi="仿宋"/>
          <w:sz w:val="28"/>
          <w:szCs w:val="28"/>
        </w:rPr>
      </w:pPr>
      <w:r>
        <w:rPr>
          <w:rFonts w:ascii="仿宋" w:eastAsia="仿宋" w:hAnsi="仿宋"/>
          <w:sz w:val="28"/>
          <w:szCs w:val="28"/>
        </w:rPr>
        <w:t>8</w:t>
      </w:r>
      <w:r w:rsidR="001A6B30" w:rsidRPr="001A6B30">
        <w:rPr>
          <w:rFonts w:ascii="仿宋" w:eastAsia="仿宋" w:hAnsi="仿宋"/>
          <w:sz w:val="28"/>
          <w:szCs w:val="28"/>
        </w:rPr>
        <w:t>、</w:t>
      </w:r>
      <w:r>
        <w:rPr>
          <w:rFonts w:ascii="仿宋" w:eastAsia="仿宋" w:hAnsi="仿宋" w:hint="eastAsia"/>
          <w:sz w:val="28"/>
          <w:szCs w:val="28"/>
        </w:rPr>
        <w:t>中标单位</w:t>
      </w:r>
      <w:r w:rsidR="001A6B30" w:rsidRPr="001A6B30">
        <w:rPr>
          <w:rFonts w:ascii="仿宋" w:eastAsia="仿宋" w:hAnsi="仿宋"/>
          <w:sz w:val="28"/>
          <w:szCs w:val="28"/>
        </w:rPr>
        <w:t>没有按照招标人的要求做好经营场所及疫情防控工作的，检查每发现一次需向招标人缴纳违约金1000元。</w:t>
      </w:r>
    </w:p>
    <w:p w14:paraId="3A8FD977" w14:textId="2FD8D5B9" w:rsidR="001A6B30" w:rsidRPr="001A6B30" w:rsidRDefault="008709EC" w:rsidP="001A6B30">
      <w:pPr>
        <w:ind w:firstLineChars="200" w:firstLine="560"/>
        <w:rPr>
          <w:rFonts w:ascii="仿宋" w:eastAsia="仿宋" w:hAnsi="仿宋"/>
          <w:sz w:val="28"/>
          <w:szCs w:val="28"/>
        </w:rPr>
      </w:pPr>
      <w:r>
        <w:rPr>
          <w:rFonts w:ascii="仿宋" w:eastAsia="仿宋" w:hAnsi="仿宋"/>
          <w:sz w:val="28"/>
          <w:szCs w:val="28"/>
        </w:rPr>
        <w:t>9</w:t>
      </w:r>
      <w:r w:rsidR="001A6B30" w:rsidRPr="001A6B30">
        <w:rPr>
          <w:rFonts w:ascii="仿宋" w:eastAsia="仿宋" w:hAnsi="仿宋"/>
          <w:sz w:val="28"/>
          <w:szCs w:val="28"/>
        </w:rPr>
        <w:t>、</w:t>
      </w:r>
      <w:r>
        <w:rPr>
          <w:rFonts w:ascii="仿宋" w:eastAsia="仿宋" w:hAnsi="仿宋" w:hint="eastAsia"/>
          <w:sz w:val="28"/>
          <w:szCs w:val="28"/>
        </w:rPr>
        <w:t>中标单位</w:t>
      </w:r>
      <w:r w:rsidR="001A6B30" w:rsidRPr="001A6B30">
        <w:rPr>
          <w:rFonts w:ascii="仿宋" w:eastAsia="仿宋" w:hAnsi="仿宋"/>
          <w:sz w:val="28"/>
          <w:szCs w:val="28"/>
        </w:rPr>
        <w:t>的实际操作与</w:t>
      </w:r>
      <w:r>
        <w:rPr>
          <w:rFonts w:ascii="仿宋" w:eastAsia="仿宋" w:hAnsi="仿宋" w:hint="eastAsia"/>
          <w:sz w:val="28"/>
          <w:szCs w:val="28"/>
        </w:rPr>
        <w:t>中标单位</w:t>
      </w:r>
      <w:r w:rsidR="001A6B30" w:rsidRPr="001A6B30">
        <w:rPr>
          <w:rFonts w:ascii="仿宋" w:eastAsia="仿宋" w:hAnsi="仿宋"/>
          <w:sz w:val="28"/>
          <w:szCs w:val="28"/>
        </w:rPr>
        <w:t>的责任和本合同所规定的指标不符，</w:t>
      </w:r>
      <w:r>
        <w:rPr>
          <w:rFonts w:ascii="仿宋" w:eastAsia="仿宋" w:hAnsi="仿宋" w:hint="eastAsia"/>
          <w:sz w:val="28"/>
          <w:szCs w:val="28"/>
        </w:rPr>
        <w:t>中标单位</w:t>
      </w:r>
      <w:r w:rsidR="001A6B30" w:rsidRPr="001A6B30">
        <w:rPr>
          <w:rFonts w:ascii="仿宋" w:eastAsia="仿宋" w:hAnsi="仿宋"/>
          <w:sz w:val="28"/>
          <w:szCs w:val="28"/>
        </w:rPr>
        <w:t>的实际操作与投标承诺不符，即视为违约，招标人有权向</w:t>
      </w:r>
      <w:r>
        <w:rPr>
          <w:rFonts w:ascii="仿宋" w:eastAsia="仿宋" w:hAnsi="仿宋" w:hint="eastAsia"/>
          <w:sz w:val="28"/>
          <w:szCs w:val="28"/>
        </w:rPr>
        <w:t>中标单位</w:t>
      </w:r>
      <w:r w:rsidR="001A6B30" w:rsidRPr="001A6B30">
        <w:rPr>
          <w:rFonts w:ascii="仿宋" w:eastAsia="仿宋" w:hAnsi="仿宋"/>
          <w:sz w:val="28"/>
          <w:szCs w:val="28"/>
        </w:rPr>
        <w:t>索赔，赔偿数额已有规定的按规定执行，没有具体规定的可按违约程度缴纳200元/次至1000元/次的违约金。</w:t>
      </w:r>
    </w:p>
    <w:p w14:paraId="3B967DB4" w14:textId="548B5784" w:rsidR="001A6B30" w:rsidRPr="008709EC" w:rsidRDefault="008709EC" w:rsidP="001A6B30">
      <w:pPr>
        <w:ind w:firstLineChars="200" w:firstLine="560"/>
        <w:rPr>
          <w:rFonts w:ascii="黑体" w:eastAsia="黑体" w:hAnsi="黑体"/>
          <w:sz w:val="28"/>
          <w:szCs w:val="28"/>
        </w:rPr>
      </w:pPr>
      <w:r w:rsidRPr="008709EC">
        <w:rPr>
          <w:rFonts w:ascii="黑体" w:eastAsia="黑体" w:hAnsi="黑体" w:hint="eastAsia"/>
          <w:sz w:val="28"/>
          <w:szCs w:val="28"/>
        </w:rPr>
        <w:t>九</w:t>
      </w:r>
      <w:r w:rsidR="001A6B30" w:rsidRPr="008709EC">
        <w:rPr>
          <w:rFonts w:ascii="黑体" w:eastAsia="黑体" w:hAnsi="黑体" w:hint="eastAsia"/>
          <w:sz w:val="28"/>
          <w:szCs w:val="28"/>
        </w:rPr>
        <w:t>、合同终止约定</w:t>
      </w:r>
    </w:p>
    <w:p w14:paraId="17612335" w14:textId="18BE7B31" w:rsidR="001A6B30" w:rsidRPr="001A6B30" w:rsidRDefault="001A6B30" w:rsidP="001A6B30">
      <w:pPr>
        <w:ind w:firstLineChars="200" w:firstLine="560"/>
        <w:rPr>
          <w:rFonts w:ascii="仿宋" w:eastAsia="仿宋" w:hAnsi="仿宋"/>
          <w:sz w:val="28"/>
          <w:szCs w:val="28"/>
        </w:rPr>
      </w:pPr>
      <w:r w:rsidRPr="001A6B30">
        <w:rPr>
          <w:rFonts w:ascii="仿宋" w:eastAsia="仿宋" w:hAnsi="仿宋" w:hint="eastAsia"/>
          <w:sz w:val="28"/>
          <w:szCs w:val="28"/>
        </w:rPr>
        <w:t>招标人有权单方面决定终止合同，没收全部履约保证金，由</w:t>
      </w:r>
      <w:r w:rsidR="008709EC">
        <w:rPr>
          <w:rFonts w:ascii="仿宋" w:eastAsia="仿宋" w:hAnsi="仿宋" w:hint="eastAsia"/>
          <w:sz w:val="28"/>
          <w:szCs w:val="28"/>
        </w:rPr>
        <w:t>中标单位</w:t>
      </w:r>
      <w:r w:rsidRPr="001A6B30">
        <w:rPr>
          <w:rFonts w:ascii="仿宋" w:eastAsia="仿宋" w:hAnsi="仿宋" w:hint="eastAsia"/>
          <w:sz w:val="28"/>
          <w:szCs w:val="28"/>
        </w:rPr>
        <w:t>承担相应的法律和经济责任，包括但不限于以下内容：</w:t>
      </w:r>
    </w:p>
    <w:p w14:paraId="0490604E" w14:textId="4106DA46" w:rsidR="001A6B30" w:rsidRPr="001A6B30" w:rsidRDefault="001A6B30" w:rsidP="001A6B30">
      <w:pPr>
        <w:ind w:firstLineChars="200" w:firstLine="560"/>
        <w:rPr>
          <w:rFonts w:ascii="仿宋" w:eastAsia="仿宋" w:hAnsi="仿宋"/>
          <w:sz w:val="28"/>
          <w:szCs w:val="28"/>
        </w:rPr>
      </w:pPr>
      <w:r w:rsidRPr="001A6B30">
        <w:rPr>
          <w:rFonts w:ascii="仿宋" w:eastAsia="仿宋" w:hAnsi="仿宋"/>
          <w:sz w:val="28"/>
          <w:szCs w:val="28"/>
        </w:rPr>
        <w:t>1、合同期间管理不善而</w:t>
      </w:r>
      <w:r w:rsidR="0025197E">
        <w:rPr>
          <w:rFonts w:ascii="仿宋" w:eastAsia="仿宋" w:hAnsi="仿宋" w:hint="eastAsia"/>
          <w:sz w:val="28"/>
          <w:szCs w:val="28"/>
        </w:rPr>
        <w:t>导致</w:t>
      </w:r>
      <w:r w:rsidRPr="001A6B30">
        <w:rPr>
          <w:rFonts w:ascii="仿宋" w:eastAsia="仿宋" w:hAnsi="仿宋"/>
          <w:sz w:val="28"/>
          <w:szCs w:val="28"/>
        </w:rPr>
        <w:t>食物中毒事故或其它食源性疾患传染；</w:t>
      </w:r>
    </w:p>
    <w:p w14:paraId="31CB3EB8" w14:textId="4E7B6CFF" w:rsidR="001A6B30" w:rsidRDefault="001A6B30" w:rsidP="001A6B30">
      <w:pPr>
        <w:ind w:firstLineChars="200" w:firstLine="560"/>
        <w:rPr>
          <w:rFonts w:ascii="仿宋" w:eastAsia="仿宋" w:hAnsi="仿宋"/>
          <w:sz w:val="28"/>
          <w:szCs w:val="28"/>
        </w:rPr>
      </w:pPr>
      <w:r w:rsidRPr="001A6B30">
        <w:rPr>
          <w:rFonts w:ascii="仿宋" w:eastAsia="仿宋" w:hAnsi="仿宋"/>
          <w:sz w:val="28"/>
          <w:szCs w:val="28"/>
        </w:rPr>
        <w:lastRenderedPageBreak/>
        <w:t>2、合同期间出现重大安全责任事故的；</w:t>
      </w:r>
    </w:p>
    <w:p w14:paraId="7E013BBF" w14:textId="03C44436" w:rsidR="008709EC" w:rsidRDefault="001A6B30" w:rsidP="001A6B30">
      <w:pPr>
        <w:ind w:firstLineChars="200" w:firstLine="560"/>
        <w:rPr>
          <w:rFonts w:ascii="仿宋" w:eastAsia="仿宋" w:hAnsi="仿宋"/>
          <w:sz w:val="28"/>
          <w:szCs w:val="28"/>
        </w:rPr>
      </w:pPr>
      <w:r w:rsidRPr="001A6B30">
        <w:rPr>
          <w:rFonts w:ascii="仿宋" w:eastAsia="仿宋" w:hAnsi="仿宋"/>
          <w:sz w:val="28"/>
          <w:szCs w:val="28"/>
        </w:rPr>
        <w:t>3、合同期间加工、出售明令禁止的食品</w:t>
      </w:r>
      <w:r w:rsidR="008709EC">
        <w:rPr>
          <w:rFonts w:ascii="仿宋" w:eastAsia="仿宋" w:hAnsi="仿宋" w:hint="eastAsia"/>
          <w:sz w:val="28"/>
          <w:szCs w:val="28"/>
        </w:rPr>
        <w:t>以及其他依法不得经营销售的产品；</w:t>
      </w:r>
    </w:p>
    <w:p w14:paraId="5D31DD07" w14:textId="035EBC4E" w:rsidR="001A6B30" w:rsidRPr="001A6B30" w:rsidRDefault="008709EC" w:rsidP="001A6B30">
      <w:pPr>
        <w:ind w:firstLineChars="200" w:firstLine="560"/>
        <w:rPr>
          <w:rFonts w:ascii="仿宋" w:eastAsia="仿宋" w:hAnsi="仿宋"/>
          <w:sz w:val="28"/>
          <w:szCs w:val="28"/>
        </w:rPr>
      </w:pPr>
      <w:r>
        <w:rPr>
          <w:rFonts w:ascii="仿宋" w:eastAsia="仿宋" w:hAnsi="仿宋" w:hint="eastAsia"/>
          <w:sz w:val="28"/>
          <w:szCs w:val="28"/>
        </w:rPr>
        <w:t>4、合同期间</w:t>
      </w:r>
      <w:r w:rsidR="001A6B30" w:rsidRPr="001A6B30">
        <w:rPr>
          <w:rFonts w:ascii="仿宋" w:eastAsia="仿宋" w:hAnsi="仿宋"/>
          <w:sz w:val="28"/>
          <w:szCs w:val="28"/>
        </w:rPr>
        <w:t>超范围经营</w:t>
      </w:r>
      <w:r>
        <w:rPr>
          <w:rFonts w:ascii="仿宋" w:eastAsia="仿宋" w:hAnsi="仿宋" w:hint="eastAsia"/>
          <w:sz w:val="28"/>
          <w:szCs w:val="28"/>
        </w:rPr>
        <w:t>，</w:t>
      </w:r>
      <w:r w:rsidR="001A6B30" w:rsidRPr="001A6B30">
        <w:rPr>
          <w:rFonts w:ascii="仿宋" w:eastAsia="仿宋" w:hAnsi="仿宋"/>
          <w:sz w:val="28"/>
          <w:szCs w:val="28"/>
        </w:rPr>
        <w:t>招标人发出整改通知超过三次的；</w:t>
      </w:r>
    </w:p>
    <w:p w14:paraId="5CF93A9F" w14:textId="712492D3" w:rsidR="001A6B30" w:rsidRPr="001A6B30" w:rsidRDefault="008709EC" w:rsidP="001A6B30">
      <w:pPr>
        <w:ind w:firstLineChars="200" w:firstLine="560"/>
        <w:rPr>
          <w:rFonts w:ascii="仿宋" w:eastAsia="仿宋" w:hAnsi="仿宋"/>
          <w:sz w:val="28"/>
          <w:szCs w:val="28"/>
        </w:rPr>
      </w:pPr>
      <w:r>
        <w:rPr>
          <w:rFonts w:ascii="仿宋" w:eastAsia="仿宋" w:hAnsi="仿宋"/>
          <w:sz w:val="28"/>
          <w:szCs w:val="28"/>
        </w:rPr>
        <w:t>5</w:t>
      </w:r>
      <w:r w:rsidR="001A6B30" w:rsidRPr="001A6B30">
        <w:rPr>
          <w:rFonts w:ascii="仿宋" w:eastAsia="仿宋" w:hAnsi="仿宋"/>
          <w:sz w:val="28"/>
          <w:szCs w:val="28"/>
        </w:rPr>
        <w:t>、合同期间因</w:t>
      </w:r>
      <w:r>
        <w:rPr>
          <w:rFonts w:ascii="仿宋" w:eastAsia="仿宋" w:hAnsi="仿宋" w:hint="eastAsia"/>
          <w:sz w:val="28"/>
          <w:szCs w:val="28"/>
        </w:rPr>
        <w:t>中标单位</w:t>
      </w:r>
      <w:r w:rsidR="001A6B30" w:rsidRPr="001A6B30">
        <w:rPr>
          <w:rFonts w:ascii="仿宋" w:eastAsia="仿宋" w:hAnsi="仿宋"/>
          <w:sz w:val="28"/>
          <w:szCs w:val="28"/>
        </w:rPr>
        <w:t>原因造成学生斗殴、静坐、游行等</w:t>
      </w:r>
      <w:r w:rsidR="0025197E">
        <w:rPr>
          <w:rFonts w:ascii="仿宋" w:eastAsia="仿宋" w:hAnsi="仿宋" w:hint="eastAsia"/>
          <w:sz w:val="28"/>
          <w:szCs w:val="28"/>
        </w:rPr>
        <w:t>群体</w:t>
      </w:r>
      <w:r w:rsidR="001A6B30" w:rsidRPr="001A6B30">
        <w:rPr>
          <w:rFonts w:ascii="仿宋" w:eastAsia="仿宋" w:hAnsi="仿宋"/>
          <w:sz w:val="28"/>
          <w:szCs w:val="28"/>
        </w:rPr>
        <w:t>事件的；</w:t>
      </w:r>
    </w:p>
    <w:p w14:paraId="604AC0DF" w14:textId="28C2D719" w:rsidR="001A6B30" w:rsidRPr="001A6B30" w:rsidRDefault="008709EC" w:rsidP="001A6B30">
      <w:pPr>
        <w:ind w:firstLineChars="200" w:firstLine="560"/>
        <w:rPr>
          <w:rFonts w:ascii="仿宋" w:eastAsia="仿宋" w:hAnsi="仿宋"/>
          <w:sz w:val="28"/>
          <w:szCs w:val="28"/>
        </w:rPr>
      </w:pPr>
      <w:r>
        <w:rPr>
          <w:rFonts w:ascii="仿宋" w:eastAsia="仿宋" w:hAnsi="仿宋"/>
          <w:sz w:val="28"/>
          <w:szCs w:val="28"/>
        </w:rPr>
        <w:t>6</w:t>
      </w:r>
      <w:r w:rsidR="001A6B30" w:rsidRPr="001A6B30">
        <w:rPr>
          <w:rFonts w:ascii="仿宋" w:eastAsia="仿宋" w:hAnsi="仿宋"/>
          <w:sz w:val="28"/>
          <w:szCs w:val="28"/>
        </w:rPr>
        <w:t>、合同期间私自将经营权分包、转包的；</w:t>
      </w:r>
    </w:p>
    <w:p w14:paraId="688CB6ED" w14:textId="6051D941" w:rsidR="001A6B30" w:rsidRPr="001A6B30" w:rsidRDefault="001A6B30" w:rsidP="001A6B30">
      <w:pPr>
        <w:ind w:firstLineChars="200" w:firstLine="560"/>
        <w:rPr>
          <w:rFonts w:ascii="仿宋" w:eastAsia="仿宋" w:hAnsi="仿宋"/>
          <w:sz w:val="28"/>
          <w:szCs w:val="28"/>
        </w:rPr>
      </w:pPr>
      <w:r w:rsidRPr="001A6B30">
        <w:rPr>
          <w:rFonts w:ascii="仿宋" w:eastAsia="仿宋" w:hAnsi="仿宋"/>
          <w:sz w:val="28"/>
          <w:szCs w:val="28"/>
        </w:rPr>
        <w:t>7、合同期间</w:t>
      </w:r>
      <w:r w:rsidR="008709EC">
        <w:rPr>
          <w:rFonts w:ascii="仿宋" w:eastAsia="仿宋" w:hAnsi="仿宋" w:hint="eastAsia"/>
          <w:sz w:val="28"/>
          <w:szCs w:val="28"/>
        </w:rPr>
        <w:t>中标单位</w:t>
      </w:r>
      <w:r w:rsidRPr="001A6B30">
        <w:rPr>
          <w:rFonts w:ascii="仿宋" w:eastAsia="仿宋" w:hAnsi="仿宋"/>
          <w:sz w:val="28"/>
          <w:szCs w:val="28"/>
        </w:rPr>
        <w:t>因与外界发生债权、债务等纠纷而影响招标人正常教学、生活秩序的；</w:t>
      </w:r>
    </w:p>
    <w:p w14:paraId="3E0D6264" w14:textId="0F142811" w:rsidR="00B5049B" w:rsidRPr="00B736F2" w:rsidRDefault="001A6B30" w:rsidP="008709EC">
      <w:pPr>
        <w:ind w:firstLineChars="200" w:firstLine="560"/>
        <w:rPr>
          <w:rFonts w:ascii="仿宋" w:eastAsia="仿宋" w:hAnsi="仿宋"/>
          <w:sz w:val="28"/>
          <w:szCs w:val="28"/>
        </w:rPr>
      </w:pPr>
      <w:r w:rsidRPr="001A6B30">
        <w:rPr>
          <w:rFonts w:ascii="仿宋" w:eastAsia="仿宋" w:hAnsi="仿宋"/>
          <w:sz w:val="28"/>
          <w:szCs w:val="28"/>
        </w:rPr>
        <w:t>8、合同期间</w:t>
      </w:r>
      <w:r w:rsidR="008709EC">
        <w:rPr>
          <w:rFonts w:ascii="仿宋" w:eastAsia="仿宋" w:hAnsi="仿宋" w:hint="eastAsia"/>
          <w:sz w:val="28"/>
          <w:szCs w:val="28"/>
        </w:rPr>
        <w:t>中标单位</w:t>
      </w:r>
      <w:r w:rsidRPr="001A6B30">
        <w:rPr>
          <w:rFonts w:ascii="仿宋" w:eastAsia="仿宋" w:hAnsi="仿宋"/>
          <w:sz w:val="28"/>
          <w:szCs w:val="28"/>
        </w:rPr>
        <w:t>不服从招标人依法依规依约管理，经3次书面警告整改乃未符合要求的。</w:t>
      </w:r>
    </w:p>
    <w:sectPr w:rsidR="00B5049B" w:rsidRPr="00B736F2" w:rsidSect="00B736F2">
      <w:pgSz w:w="11906" w:h="16838"/>
      <w:pgMar w:top="1361" w:right="1361" w:bottom="1361"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03BA" w14:textId="77777777" w:rsidR="00AA35BD" w:rsidRDefault="00AA35BD" w:rsidP="0025197E">
      <w:r>
        <w:separator/>
      </w:r>
    </w:p>
  </w:endnote>
  <w:endnote w:type="continuationSeparator" w:id="0">
    <w:p w14:paraId="4650DA57" w14:textId="77777777" w:rsidR="00AA35BD" w:rsidRDefault="00AA35BD" w:rsidP="0025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FA80" w14:textId="77777777" w:rsidR="00AA35BD" w:rsidRDefault="00AA35BD" w:rsidP="0025197E">
      <w:r>
        <w:separator/>
      </w:r>
    </w:p>
  </w:footnote>
  <w:footnote w:type="continuationSeparator" w:id="0">
    <w:p w14:paraId="28932F7A" w14:textId="77777777" w:rsidR="00AA35BD" w:rsidRDefault="00AA35BD" w:rsidP="00251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F2"/>
    <w:rsid w:val="000343E4"/>
    <w:rsid w:val="001A6B30"/>
    <w:rsid w:val="0025197E"/>
    <w:rsid w:val="00256153"/>
    <w:rsid w:val="00260E97"/>
    <w:rsid w:val="002E6CFA"/>
    <w:rsid w:val="0053176E"/>
    <w:rsid w:val="00595A03"/>
    <w:rsid w:val="005B4D94"/>
    <w:rsid w:val="00644CC3"/>
    <w:rsid w:val="006B304A"/>
    <w:rsid w:val="008709EC"/>
    <w:rsid w:val="008E336F"/>
    <w:rsid w:val="00AA35BD"/>
    <w:rsid w:val="00B5049B"/>
    <w:rsid w:val="00B736F2"/>
    <w:rsid w:val="00C47441"/>
    <w:rsid w:val="00F66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6164F"/>
  <w15:chartTrackingRefBased/>
  <w15:docId w15:val="{DD297C45-E6F2-4C8F-A9A4-549F722D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9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197E"/>
    <w:rPr>
      <w:sz w:val="18"/>
      <w:szCs w:val="18"/>
    </w:rPr>
  </w:style>
  <w:style w:type="paragraph" w:styleId="a5">
    <w:name w:val="footer"/>
    <w:basedOn w:val="a"/>
    <w:link w:val="a6"/>
    <w:uiPriority w:val="99"/>
    <w:unhideWhenUsed/>
    <w:rsid w:val="0025197E"/>
    <w:pPr>
      <w:tabs>
        <w:tab w:val="center" w:pos="4153"/>
        <w:tab w:val="right" w:pos="8306"/>
      </w:tabs>
      <w:snapToGrid w:val="0"/>
      <w:jc w:val="left"/>
    </w:pPr>
    <w:rPr>
      <w:sz w:val="18"/>
      <w:szCs w:val="18"/>
    </w:rPr>
  </w:style>
  <w:style w:type="character" w:customStyle="1" w:styleId="a6">
    <w:name w:val="页脚 字符"/>
    <w:basedOn w:val="a0"/>
    <w:link w:val="a5"/>
    <w:uiPriority w:val="99"/>
    <w:rsid w:val="002519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王芷君</dc:creator>
  <cp:keywords/>
  <dc:description/>
  <cp:lastModifiedBy>wzj</cp:lastModifiedBy>
  <cp:revision>2</cp:revision>
  <dcterms:created xsi:type="dcterms:W3CDTF">2023-03-09T07:18:00Z</dcterms:created>
  <dcterms:modified xsi:type="dcterms:W3CDTF">2023-03-09T07:18:00Z</dcterms:modified>
</cp:coreProperties>
</file>